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F659" w14:textId="77777777" w:rsidR="00F91D5C" w:rsidRPr="007D1D9D" w:rsidRDefault="00F91D5C" w:rsidP="00E50FC0">
      <w:pPr>
        <w:rPr>
          <w:rFonts w:ascii="Arial" w:hAnsi="Arial"/>
          <w:sz w:val="8"/>
        </w:rPr>
      </w:pPr>
    </w:p>
    <w:p w14:paraId="44429DE8" w14:textId="77777777" w:rsidR="00F91D5C" w:rsidRPr="007D1D9D" w:rsidRDefault="00F91D5C" w:rsidP="00E50FC0">
      <w:pPr>
        <w:pStyle w:val="BodyText3"/>
        <w:rPr>
          <w:rFonts w:ascii="Arial" w:hAnsi="Arial"/>
        </w:rPr>
        <w:sectPr w:rsidR="00F91D5C" w:rsidRPr="007D1D9D" w:rsidSect="000216EE">
          <w:footerReference w:type="even" r:id="rId12"/>
          <w:footerReference w:type="default" r:id="rId13"/>
          <w:footerReference w:type="first" r:id="rId14"/>
          <w:type w:val="continuous"/>
          <w:pgSz w:w="12240" w:h="15840"/>
          <w:pgMar w:top="720" w:right="1440" w:bottom="720" w:left="1440" w:header="720" w:footer="720" w:gutter="0"/>
          <w:cols w:num="2" w:space="288"/>
          <w:titlePg/>
        </w:sectPr>
      </w:pPr>
    </w:p>
    <w:p w14:paraId="4AB0A47F" w14:textId="77777777" w:rsidR="00F91D5C" w:rsidRPr="007D1D9D" w:rsidRDefault="00F91D5C" w:rsidP="00E50FC0">
      <w:pPr>
        <w:pStyle w:val="BodyText3"/>
      </w:pPr>
      <w:r w:rsidRPr="007D1D9D">
        <w:t>Idaho Department of</w:t>
      </w:r>
    </w:p>
    <w:p w14:paraId="75A38675" w14:textId="77777777" w:rsidR="00F91D5C" w:rsidRPr="007D1D9D" w:rsidRDefault="00F91D5C" w:rsidP="00E50FC0">
      <w:pPr>
        <w:pStyle w:val="BodyText3"/>
      </w:pPr>
      <w:r w:rsidRPr="007D1D9D">
        <w:t>Juvenile Corrections</w:t>
      </w:r>
    </w:p>
    <w:p w14:paraId="1D6A2D0B" w14:textId="77777777" w:rsidR="00F91D5C" w:rsidRPr="007D1D9D" w:rsidRDefault="000216EE" w:rsidP="00E50FC0">
      <w:pPr>
        <w:pStyle w:val="BodyText3"/>
        <w:rPr>
          <w:sz w:val="28"/>
        </w:rPr>
      </w:pPr>
      <w:r w:rsidRPr="007D1D9D">
        <w:rPr>
          <w:sz w:val="28"/>
        </w:rPr>
        <w:t>Institutional</w:t>
      </w:r>
    </w:p>
    <w:p w14:paraId="0D4EC043" w14:textId="77777777" w:rsidR="00F91D5C" w:rsidRPr="007D1D9D" w:rsidRDefault="00F91D5C" w:rsidP="00E50FC0">
      <w:pPr>
        <w:pStyle w:val="BodyText3"/>
        <w:rPr>
          <w:sz w:val="28"/>
        </w:rPr>
      </w:pPr>
      <w:r w:rsidRPr="007D1D9D">
        <w:rPr>
          <w:sz w:val="28"/>
        </w:rPr>
        <w:t>Policy/Procedure</w:t>
      </w:r>
    </w:p>
    <w:p w14:paraId="213285D6" w14:textId="77777777" w:rsidR="00F91D5C" w:rsidRPr="007D1D9D" w:rsidRDefault="00F91D5C" w:rsidP="00E50FC0">
      <w:pPr>
        <w:pStyle w:val="Footer"/>
        <w:tabs>
          <w:tab w:val="clear" w:pos="4320"/>
          <w:tab w:val="clear" w:pos="8640"/>
        </w:tabs>
        <w:rPr>
          <w:smallCaps/>
          <w:sz w:val="2"/>
          <w:szCs w:val="2"/>
        </w:rPr>
      </w:pPr>
      <w:r w:rsidRPr="007D1D9D">
        <w:rPr>
          <w:smallCaps/>
        </w:rPr>
        <w:br w:type="column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55"/>
        <w:gridCol w:w="1555"/>
        <w:gridCol w:w="1555"/>
      </w:tblGrid>
      <w:tr w:rsidR="007D1D9D" w:rsidRPr="007D1D9D" w14:paraId="0B0621D0" w14:textId="77777777" w:rsidTr="000216EE">
        <w:trPr>
          <w:cantSplit/>
          <w:trHeight w:val="261"/>
        </w:trPr>
        <w:tc>
          <w:tcPr>
            <w:tcW w:w="1555" w:type="dxa"/>
          </w:tcPr>
          <w:p w14:paraId="2A451EC3" w14:textId="77777777" w:rsidR="00F91D5C" w:rsidRPr="007D1D9D" w:rsidRDefault="00F91D5C" w:rsidP="00E50FC0">
            <w:pPr>
              <w:jc w:val="center"/>
              <w:rPr>
                <w:smallCaps/>
                <w:u w:val="single"/>
              </w:rPr>
            </w:pPr>
            <w:r w:rsidRPr="007D1D9D">
              <w:rPr>
                <w:smallCaps/>
                <w:u w:val="single"/>
              </w:rPr>
              <w:t>Number</w:t>
            </w:r>
          </w:p>
        </w:tc>
        <w:tc>
          <w:tcPr>
            <w:tcW w:w="1555" w:type="dxa"/>
          </w:tcPr>
          <w:p w14:paraId="38B9E546" w14:textId="77777777" w:rsidR="00F91D5C" w:rsidRPr="007D1D9D" w:rsidRDefault="00F91D5C" w:rsidP="00E50FC0">
            <w:pPr>
              <w:jc w:val="center"/>
              <w:rPr>
                <w:smallCaps/>
                <w:u w:val="single"/>
              </w:rPr>
            </w:pPr>
            <w:r w:rsidRPr="007D1D9D">
              <w:rPr>
                <w:smallCaps/>
                <w:u w:val="single"/>
              </w:rPr>
              <w:t>Revised</w:t>
            </w:r>
          </w:p>
        </w:tc>
        <w:tc>
          <w:tcPr>
            <w:tcW w:w="1555" w:type="dxa"/>
          </w:tcPr>
          <w:p w14:paraId="4E9D7E61" w14:textId="77777777" w:rsidR="00F91D5C" w:rsidRPr="007D1D9D" w:rsidRDefault="00F91D5C" w:rsidP="00E50FC0">
            <w:pPr>
              <w:jc w:val="center"/>
              <w:rPr>
                <w:smallCaps/>
                <w:u w:val="single"/>
              </w:rPr>
            </w:pPr>
            <w:r w:rsidRPr="007D1D9D">
              <w:rPr>
                <w:smallCaps/>
                <w:u w:val="single"/>
              </w:rPr>
              <w:t>Reviewed</w:t>
            </w:r>
          </w:p>
        </w:tc>
      </w:tr>
      <w:tr w:rsidR="00F91D5C" w:rsidRPr="007D1D9D" w14:paraId="2471493C" w14:textId="77777777" w:rsidTr="00945111">
        <w:trPr>
          <w:cantSplit/>
          <w:trHeight w:val="144"/>
        </w:trPr>
        <w:tc>
          <w:tcPr>
            <w:tcW w:w="1555" w:type="dxa"/>
          </w:tcPr>
          <w:p w14:paraId="054BE27C" w14:textId="77777777" w:rsidR="00F91D5C" w:rsidRPr="007D1D9D" w:rsidRDefault="000216EE" w:rsidP="00E04CC5">
            <w:pPr>
              <w:pStyle w:val="ormal"/>
              <w:rPr>
                <w:bCs/>
              </w:rPr>
            </w:pPr>
            <w:bookmarkStart w:id="0" w:name="Number"/>
            <w:bookmarkEnd w:id="0"/>
            <w:r w:rsidRPr="007D1D9D">
              <w:rPr>
                <w:bCs/>
              </w:rPr>
              <w:t>51</w:t>
            </w:r>
            <w:r w:rsidR="00E04CC5" w:rsidRPr="007D1D9D">
              <w:rPr>
                <w:bCs/>
              </w:rPr>
              <w:t>4</w:t>
            </w:r>
          </w:p>
        </w:tc>
        <w:tc>
          <w:tcPr>
            <w:tcW w:w="1555" w:type="dxa"/>
          </w:tcPr>
          <w:p w14:paraId="4B3C722F" w14:textId="552B822F" w:rsidR="00F91D5C" w:rsidRPr="007D1D9D" w:rsidRDefault="00070EC7" w:rsidP="005429EC">
            <w:pPr>
              <w:jc w:val="center"/>
            </w:pPr>
            <w:bookmarkStart w:id="1" w:name="Revised"/>
            <w:bookmarkEnd w:id="1"/>
            <w:r>
              <w:t>06</w:t>
            </w:r>
            <w:r w:rsidR="002A148A">
              <w:t>/</w:t>
            </w:r>
            <w:r>
              <w:t>21</w:t>
            </w:r>
            <w:r w:rsidR="002A148A">
              <w:t>/</w:t>
            </w:r>
            <w:r>
              <w:t>22</w:t>
            </w:r>
          </w:p>
        </w:tc>
        <w:tc>
          <w:tcPr>
            <w:tcW w:w="1555" w:type="dxa"/>
          </w:tcPr>
          <w:p w14:paraId="68F54552" w14:textId="65A91789" w:rsidR="00F91D5C" w:rsidRPr="007D1D9D" w:rsidRDefault="00070EC7" w:rsidP="005429EC">
            <w:pPr>
              <w:jc w:val="center"/>
            </w:pPr>
            <w:bookmarkStart w:id="2" w:name="Reviewed"/>
            <w:bookmarkEnd w:id="2"/>
            <w:r>
              <w:t>06</w:t>
            </w:r>
            <w:r w:rsidR="002A148A">
              <w:t>/</w:t>
            </w:r>
            <w:r>
              <w:t>21</w:t>
            </w:r>
            <w:r w:rsidR="002A148A">
              <w:t>/</w:t>
            </w:r>
            <w:r>
              <w:t>22</w:t>
            </w:r>
          </w:p>
        </w:tc>
      </w:tr>
    </w:tbl>
    <w:p w14:paraId="29135299" w14:textId="77777777" w:rsidR="00F91D5C" w:rsidRPr="007D1D9D" w:rsidRDefault="00F91D5C" w:rsidP="00E50FC0">
      <w:pPr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3"/>
        <w:gridCol w:w="1563"/>
        <w:gridCol w:w="1548"/>
      </w:tblGrid>
      <w:tr w:rsidR="007D1D9D" w:rsidRPr="007D1D9D" w14:paraId="2917C97A" w14:textId="77777777">
        <w:trPr>
          <w:cantSplit/>
        </w:trPr>
        <w:tc>
          <w:tcPr>
            <w:tcW w:w="1563" w:type="dxa"/>
          </w:tcPr>
          <w:p w14:paraId="65547C37" w14:textId="02167D7E" w:rsidR="00F91D5C" w:rsidRPr="007D1D9D" w:rsidRDefault="00F91D5C" w:rsidP="00E50FC0">
            <w:pPr>
              <w:jc w:val="center"/>
              <w:rPr>
                <w:smallCaps/>
                <w:u w:val="single"/>
              </w:rPr>
            </w:pPr>
          </w:p>
        </w:tc>
        <w:tc>
          <w:tcPr>
            <w:tcW w:w="1563" w:type="dxa"/>
          </w:tcPr>
          <w:p w14:paraId="752E3281" w14:textId="77777777" w:rsidR="00F91D5C" w:rsidRPr="007D1D9D" w:rsidRDefault="00F91D5C" w:rsidP="00E50FC0">
            <w:pPr>
              <w:jc w:val="center"/>
              <w:rPr>
                <w:u w:val="single"/>
              </w:rPr>
            </w:pPr>
            <w:r w:rsidRPr="007D1D9D">
              <w:rPr>
                <w:smallCaps/>
                <w:u w:val="single"/>
              </w:rPr>
              <w:t>Effective</w:t>
            </w:r>
          </w:p>
        </w:tc>
        <w:tc>
          <w:tcPr>
            <w:tcW w:w="1548" w:type="dxa"/>
          </w:tcPr>
          <w:p w14:paraId="0854679E" w14:textId="77777777" w:rsidR="00F91D5C" w:rsidRPr="007D1D9D" w:rsidRDefault="00F91D5C" w:rsidP="00E50FC0">
            <w:pPr>
              <w:jc w:val="center"/>
              <w:rPr>
                <w:smallCaps/>
                <w:u w:val="single"/>
              </w:rPr>
            </w:pPr>
            <w:r w:rsidRPr="007D1D9D">
              <w:rPr>
                <w:smallCaps/>
                <w:u w:val="single"/>
              </w:rPr>
              <w:t>Page</w:t>
            </w:r>
            <w:r w:rsidR="00BE66EF" w:rsidRPr="007D1D9D">
              <w:rPr>
                <w:smallCaps/>
                <w:u w:val="single"/>
              </w:rPr>
              <w:t>s</w:t>
            </w:r>
          </w:p>
        </w:tc>
      </w:tr>
      <w:tr w:rsidR="007D1D9D" w:rsidRPr="007D1D9D" w14:paraId="57ADF4C4" w14:textId="77777777" w:rsidTr="00945111">
        <w:trPr>
          <w:cantSplit/>
          <w:trHeight w:val="66"/>
        </w:trPr>
        <w:tc>
          <w:tcPr>
            <w:tcW w:w="1563" w:type="dxa"/>
          </w:tcPr>
          <w:p w14:paraId="10992630" w14:textId="33D90BE3" w:rsidR="00F91D5C" w:rsidRPr="007D1D9D" w:rsidRDefault="00F91D5C" w:rsidP="00E50FC0">
            <w:pPr>
              <w:jc w:val="center"/>
            </w:pPr>
          </w:p>
        </w:tc>
        <w:tc>
          <w:tcPr>
            <w:tcW w:w="1563" w:type="dxa"/>
          </w:tcPr>
          <w:p w14:paraId="5E5AC33F" w14:textId="77777777" w:rsidR="00F91D5C" w:rsidRPr="007D1D9D" w:rsidRDefault="00F91D5C" w:rsidP="00E50FC0">
            <w:pPr>
              <w:jc w:val="center"/>
            </w:pPr>
            <w:bookmarkStart w:id="3" w:name="Effective"/>
            <w:bookmarkEnd w:id="3"/>
            <w:r w:rsidRPr="007D1D9D">
              <w:t>12/03/01</w:t>
            </w:r>
          </w:p>
        </w:tc>
        <w:tc>
          <w:tcPr>
            <w:tcW w:w="1548" w:type="dxa"/>
          </w:tcPr>
          <w:p w14:paraId="5B01307C" w14:textId="28A9D763" w:rsidR="00F91D5C" w:rsidRPr="007D1D9D" w:rsidRDefault="00B91319" w:rsidP="00935399">
            <w:pPr>
              <w:pStyle w:val="ormal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</w:tr>
    </w:tbl>
    <w:p w14:paraId="4793D660" w14:textId="77777777" w:rsidR="00F91D5C" w:rsidRPr="007D1D9D" w:rsidRDefault="00F91D5C" w:rsidP="00E50FC0">
      <w:pPr>
        <w:rPr>
          <w:smallCaps/>
        </w:rPr>
        <w:sectPr w:rsidR="00F91D5C" w:rsidRPr="007D1D9D" w:rsidSect="000216EE">
          <w:type w:val="continuous"/>
          <w:pgSz w:w="12240" w:h="15840"/>
          <w:pgMar w:top="720" w:right="1440" w:bottom="720" w:left="1440" w:header="720" w:footer="720" w:gutter="0"/>
          <w:cols w:num="2" w:space="288"/>
          <w:titlePg/>
        </w:sectPr>
      </w:pPr>
    </w:p>
    <w:p w14:paraId="7ED8693D" w14:textId="77777777" w:rsidR="00F91D5C" w:rsidRPr="007D1D9D" w:rsidRDefault="00F91D5C" w:rsidP="00D363B8">
      <w:pPr>
        <w:ind w:right="-2754"/>
        <w:rPr>
          <w:rFonts w:ascii="Arial" w:hAnsi="Arial" w:cs="Arial"/>
          <w:caps/>
          <w:sz w:val="28"/>
        </w:rPr>
        <w:sectPr w:rsidR="00F91D5C" w:rsidRPr="007D1D9D" w:rsidSect="000216EE">
          <w:type w:val="continuous"/>
          <w:pgSz w:w="12240" w:h="15840"/>
          <w:pgMar w:top="720" w:right="1440" w:bottom="720" w:left="1440" w:header="720" w:footer="720" w:gutter="0"/>
          <w:cols w:space="288"/>
          <w:titlePg/>
        </w:sectPr>
      </w:pPr>
      <w:r w:rsidRPr="007D1D9D">
        <w:rPr>
          <w:b/>
          <w:smallCaps/>
          <w:sz w:val="20"/>
        </w:rPr>
        <w:t>Subject</w:t>
      </w:r>
      <w:r w:rsidRPr="007D1D9D">
        <w:rPr>
          <w:smallCaps/>
          <w:sz w:val="20"/>
        </w:rPr>
        <w:t>:</w:t>
      </w:r>
      <w:r w:rsidRPr="007D1D9D">
        <w:rPr>
          <w:smallCaps/>
        </w:rPr>
        <w:t xml:space="preserve"> </w:t>
      </w:r>
      <w:r w:rsidRPr="007D1D9D">
        <w:rPr>
          <w:caps/>
        </w:rPr>
        <w:t xml:space="preserve"> </w:t>
      </w:r>
      <w:bookmarkStart w:id="4" w:name="Subject"/>
      <w:bookmarkEnd w:id="4"/>
      <w:r w:rsidR="009C3954" w:rsidRPr="007D1D9D">
        <w:rPr>
          <w:rFonts w:ascii="Arial" w:hAnsi="Arial" w:cs="Arial"/>
          <w:caps/>
          <w:sz w:val="28"/>
        </w:rPr>
        <w:t xml:space="preserve"> English Learner (EL) </w:t>
      </w:r>
      <w:r w:rsidR="000B7462" w:rsidRPr="007D1D9D">
        <w:rPr>
          <w:rFonts w:ascii="Arial" w:hAnsi="Arial" w:cs="Arial"/>
          <w:caps/>
          <w:sz w:val="28"/>
        </w:rPr>
        <w:t>SERVICES</w:t>
      </w:r>
    </w:p>
    <w:p w14:paraId="4F4A42C5" w14:textId="77777777" w:rsidR="00F91D5C" w:rsidRPr="007D1D9D" w:rsidRDefault="00F91D5C" w:rsidP="00E50FC0">
      <w:pPr>
        <w:pStyle w:val="Footer"/>
        <w:tabs>
          <w:tab w:val="clear" w:pos="4320"/>
          <w:tab w:val="clear" w:pos="8640"/>
        </w:tabs>
        <w:rPr>
          <w:smallCaps/>
          <w:sz w:val="16"/>
        </w:rPr>
      </w:pPr>
    </w:p>
    <w:p w14:paraId="6EF051E9" w14:textId="77777777" w:rsidR="00F91D5C" w:rsidRPr="007D1D9D" w:rsidRDefault="00F91D5C" w:rsidP="00E50FC0">
      <w:pPr>
        <w:rPr>
          <w:sz w:val="8"/>
        </w:rPr>
      </w:pPr>
      <w:r w:rsidRPr="007D1D9D">
        <w:rPr>
          <w:sz w:val="8"/>
        </w:rPr>
        <w:br w:type="column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83"/>
        <w:gridCol w:w="3003"/>
      </w:tblGrid>
      <w:tr w:rsidR="007D1D9D" w:rsidRPr="007D1D9D" w14:paraId="0DA6A619" w14:textId="77777777">
        <w:trPr>
          <w:cantSplit/>
        </w:trPr>
        <w:tc>
          <w:tcPr>
            <w:tcW w:w="1683" w:type="dxa"/>
          </w:tcPr>
          <w:p w14:paraId="14834963" w14:textId="77777777" w:rsidR="00F91D5C" w:rsidRPr="007D1D9D" w:rsidRDefault="00935399" w:rsidP="00935399">
            <w:pPr>
              <w:jc w:val="right"/>
              <w:rPr>
                <w:smallCaps/>
              </w:rPr>
            </w:pPr>
            <w:r w:rsidRPr="007D1D9D">
              <w:rPr>
                <w:smallCaps/>
              </w:rPr>
              <w:t>Category</w:t>
            </w:r>
            <w:r w:rsidR="00F91D5C" w:rsidRPr="007D1D9D">
              <w:rPr>
                <w:smallCaps/>
              </w:rPr>
              <w:t>:</w:t>
            </w:r>
          </w:p>
        </w:tc>
        <w:tc>
          <w:tcPr>
            <w:tcW w:w="3003" w:type="dxa"/>
          </w:tcPr>
          <w:p w14:paraId="0BA32A9E" w14:textId="77777777" w:rsidR="00F91D5C" w:rsidRPr="007D1D9D" w:rsidRDefault="00F91D5C" w:rsidP="00E50FC0">
            <w:pPr>
              <w:rPr>
                <w:smallCaps/>
              </w:rPr>
            </w:pPr>
            <w:bookmarkStart w:id="5" w:name="Dept"/>
            <w:bookmarkEnd w:id="5"/>
            <w:r w:rsidRPr="007D1D9D">
              <w:rPr>
                <w:smallCaps/>
              </w:rPr>
              <w:t xml:space="preserve">Educational Services </w:t>
            </w:r>
          </w:p>
        </w:tc>
      </w:tr>
    </w:tbl>
    <w:p w14:paraId="161EE2B2" w14:textId="4AB8CCF9" w:rsidR="00F91D5C" w:rsidRPr="007D1D9D" w:rsidRDefault="00F91D5C" w:rsidP="00E50FC0">
      <w:pPr>
        <w:rPr>
          <w:sz w:val="8"/>
        </w:rPr>
      </w:pPr>
      <w:r w:rsidRPr="007D1D9D">
        <w:rPr>
          <w:sz w:val="8"/>
        </w:rPr>
        <w:t xml:space="preserve"> </w:t>
      </w:r>
    </w:p>
    <w:p w14:paraId="39EB9484" w14:textId="77777777" w:rsidR="00F91D5C" w:rsidRPr="007D1D9D" w:rsidRDefault="00F91D5C" w:rsidP="00E50FC0">
      <w:pPr>
        <w:sectPr w:rsidR="00F91D5C" w:rsidRPr="007D1D9D" w:rsidSect="000216EE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2240" w:h="15840"/>
          <w:pgMar w:top="720" w:right="1440" w:bottom="720" w:left="1440" w:header="720" w:footer="720" w:gutter="0"/>
          <w:cols w:num="2" w:space="288"/>
        </w:sectPr>
      </w:pPr>
    </w:p>
    <w:p w14:paraId="1E91A0A8" w14:textId="77777777" w:rsidR="007479D0" w:rsidRPr="007D1D9D" w:rsidRDefault="00F91D5C" w:rsidP="007479D0">
      <w:pPr>
        <w:pStyle w:val="Header"/>
      </w:pPr>
      <w:r w:rsidRPr="007D1D9D">
        <w:rPr>
          <w:rFonts w:ascii="Arial" w:hAnsi="Arial"/>
        </w:rPr>
        <w:object w:dxaOrig="8361" w:dyaOrig="173" w14:anchorId="75228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9.15pt" o:ole="" fillcolor="window">
            <v:imagedata r:id="rId19" o:title=""/>
          </v:shape>
          <o:OLEObject Type="Embed" ProgID="MSDraw" ShapeID="_x0000_i1025" DrawAspect="Content" ObjectID="_1719314224" r:id="rId20">
            <o:FieldCodes>\* mergeformat</o:FieldCodes>
          </o:OLEObject>
        </w:object>
      </w:r>
    </w:p>
    <w:p w14:paraId="53CD05AD" w14:textId="77777777" w:rsidR="00F91D5C" w:rsidRPr="007D1D9D" w:rsidRDefault="00F91D5C" w:rsidP="00E50FC0">
      <w:pPr>
        <w:rPr>
          <w:rFonts w:ascii="Arial" w:hAnsi="Arial"/>
          <w:sz w:val="16"/>
        </w:rPr>
      </w:pPr>
    </w:p>
    <w:p w14:paraId="7B5FA3F9" w14:textId="77777777" w:rsidR="00F91D5C" w:rsidRPr="007D1D9D" w:rsidRDefault="00F91D5C" w:rsidP="00E50FC0">
      <w:pPr>
        <w:jc w:val="center"/>
        <w:rPr>
          <w:rFonts w:ascii="Arial" w:hAnsi="Arial"/>
          <w:b/>
          <w:sz w:val="28"/>
          <w:u w:val="single"/>
        </w:rPr>
      </w:pPr>
      <w:r w:rsidRPr="007D1D9D">
        <w:rPr>
          <w:rFonts w:ascii="Arial" w:hAnsi="Arial"/>
          <w:b/>
          <w:sz w:val="28"/>
          <w:u w:val="single"/>
        </w:rPr>
        <w:t>Policy</w:t>
      </w:r>
    </w:p>
    <w:p w14:paraId="1F227767" w14:textId="77777777" w:rsidR="003854F0" w:rsidRPr="007D1D9D" w:rsidRDefault="003854F0" w:rsidP="000B6E28">
      <w:pPr>
        <w:rPr>
          <w:rFonts w:ascii="Arial" w:hAnsi="Arial" w:cs="Arial"/>
          <w:szCs w:val="24"/>
        </w:rPr>
      </w:pPr>
    </w:p>
    <w:p w14:paraId="084B6C49" w14:textId="77777777" w:rsidR="003854F0" w:rsidRPr="007D1D9D" w:rsidRDefault="003854F0" w:rsidP="000B6E28">
      <w:pPr>
        <w:jc w:val="both"/>
        <w:rPr>
          <w:rFonts w:ascii="Arial" w:hAnsi="Arial" w:cs="Arial"/>
          <w:szCs w:val="24"/>
        </w:rPr>
      </w:pPr>
      <w:r w:rsidRPr="007D1D9D">
        <w:rPr>
          <w:rFonts w:ascii="Arial" w:hAnsi="Arial" w:cs="Arial"/>
          <w:szCs w:val="24"/>
        </w:rPr>
        <w:t>The Idaho Department of Juvenile Corrections (IDJC) provide</w:t>
      </w:r>
      <w:r w:rsidR="0015270C" w:rsidRPr="007D1D9D">
        <w:rPr>
          <w:rFonts w:ascii="Arial" w:hAnsi="Arial" w:cs="Arial"/>
          <w:szCs w:val="24"/>
        </w:rPr>
        <w:t>s</w:t>
      </w:r>
      <w:r w:rsidRPr="007D1D9D">
        <w:rPr>
          <w:rFonts w:ascii="Arial" w:hAnsi="Arial" w:cs="Arial"/>
          <w:szCs w:val="24"/>
        </w:rPr>
        <w:t xml:space="preserve"> appropriate instructional supports to qualifying English Learners (EL</w:t>
      </w:r>
      <w:r w:rsidR="00EB0C6A" w:rsidRPr="007D1D9D">
        <w:rPr>
          <w:rFonts w:ascii="Arial" w:hAnsi="Arial" w:cs="Arial"/>
          <w:szCs w:val="24"/>
        </w:rPr>
        <w:t>s</w:t>
      </w:r>
      <w:r w:rsidRPr="007D1D9D">
        <w:rPr>
          <w:rFonts w:ascii="Arial" w:hAnsi="Arial" w:cs="Arial"/>
          <w:szCs w:val="24"/>
        </w:rPr>
        <w:t>) and assist</w:t>
      </w:r>
      <w:r w:rsidR="009D091E" w:rsidRPr="007D1D9D">
        <w:rPr>
          <w:rFonts w:ascii="Arial" w:hAnsi="Arial" w:cs="Arial"/>
          <w:szCs w:val="24"/>
        </w:rPr>
        <w:t>s</w:t>
      </w:r>
      <w:r w:rsidRPr="007D1D9D">
        <w:rPr>
          <w:rFonts w:ascii="Arial" w:hAnsi="Arial" w:cs="Arial"/>
          <w:szCs w:val="24"/>
        </w:rPr>
        <w:t xml:space="preserve"> students in developing necessary English language skills for social and academic success. </w:t>
      </w:r>
    </w:p>
    <w:p w14:paraId="5085D308" w14:textId="77777777" w:rsidR="003854F0" w:rsidRPr="007D1D9D" w:rsidRDefault="003854F0" w:rsidP="000B6E28">
      <w:pPr>
        <w:jc w:val="both"/>
        <w:rPr>
          <w:rFonts w:ascii="Arial" w:hAnsi="Arial" w:cs="Arial"/>
        </w:rPr>
      </w:pPr>
    </w:p>
    <w:p w14:paraId="38FDC1AF" w14:textId="435FC369" w:rsidR="003854F0" w:rsidRPr="007D1D9D" w:rsidRDefault="003854F0" w:rsidP="000B6E28">
      <w:pPr>
        <w:jc w:val="both"/>
        <w:rPr>
          <w:rFonts w:ascii="Arial" w:hAnsi="Arial" w:cs="Arial"/>
          <w:szCs w:val="24"/>
        </w:rPr>
      </w:pPr>
      <w:r w:rsidRPr="007D1D9D">
        <w:rPr>
          <w:rFonts w:ascii="Arial" w:hAnsi="Arial" w:cs="Arial"/>
        </w:rPr>
        <w:t xml:space="preserve">It is therefore the policy of the IDJC to provide </w:t>
      </w:r>
      <w:r w:rsidR="009D091E" w:rsidRPr="007D1D9D">
        <w:rPr>
          <w:rFonts w:ascii="Arial" w:hAnsi="Arial" w:cs="Arial"/>
        </w:rPr>
        <w:t xml:space="preserve">EL </w:t>
      </w:r>
      <w:r w:rsidRPr="007D1D9D">
        <w:rPr>
          <w:rFonts w:ascii="Arial" w:hAnsi="Arial" w:cs="Arial"/>
        </w:rPr>
        <w:t xml:space="preserve">services to students who qualify </w:t>
      </w:r>
      <w:r w:rsidR="009D091E" w:rsidRPr="007D1D9D">
        <w:rPr>
          <w:rFonts w:ascii="Arial" w:hAnsi="Arial" w:cs="Arial"/>
        </w:rPr>
        <w:t>according to</w:t>
      </w:r>
      <w:r w:rsidRPr="007D1D9D">
        <w:rPr>
          <w:rFonts w:ascii="Arial" w:hAnsi="Arial" w:cs="Arial"/>
        </w:rPr>
        <w:t xml:space="preserve"> current </w:t>
      </w:r>
      <w:bookmarkStart w:id="6" w:name="_Hlk108701373"/>
      <w:bookmarkStart w:id="7" w:name="_GoBack"/>
      <w:r w:rsidRPr="007D1D9D">
        <w:rPr>
          <w:rFonts w:ascii="Arial" w:hAnsi="Arial" w:cs="Arial"/>
        </w:rPr>
        <w:t xml:space="preserve">Idaho State </w:t>
      </w:r>
      <w:r w:rsidR="00F629C2" w:rsidRPr="007D1D9D">
        <w:rPr>
          <w:rFonts w:ascii="Arial" w:hAnsi="Arial" w:cs="Arial"/>
        </w:rPr>
        <w:t>Department of Education</w:t>
      </w:r>
      <w:r w:rsidR="00C16004">
        <w:rPr>
          <w:rFonts w:ascii="Arial" w:hAnsi="Arial" w:cs="Arial"/>
        </w:rPr>
        <w:t xml:space="preserve"> (ISDE)</w:t>
      </w:r>
      <w:r w:rsidR="00FF62A3" w:rsidRPr="007D1D9D">
        <w:rPr>
          <w:rFonts w:ascii="Arial" w:hAnsi="Arial" w:cs="Arial"/>
        </w:rPr>
        <w:t>,</w:t>
      </w:r>
      <w:r w:rsidR="00F629C2" w:rsidRPr="007D1D9D">
        <w:rPr>
          <w:rFonts w:ascii="Arial" w:hAnsi="Arial" w:cs="Arial"/>
        </w:rPr>
        <w:t xml:space="preserve"> </w:t>
      </w:r>
      <w:r w:rsidRPr="007D1D9D">
        <w:rPr>
          <w:rFonts w:ascii="Arial" w:hAnsi="Arial" w:cs="Arial"/>
        </w:rPr>
        <w:t xml:space="preserve">EL Program </w:t>
      </w:r>
      <w:bookmarkEnd w:id="6"/>
      <w:bookmarkEnd w:id="7"/>
      <w:r w:rsidRPr="007D1D9D">
        <w:rPr>
          <w:rFonts w:ascii="Arial" w:hAnsi="Arial" w:cs="Arial"/>
        </w:rPr>
        <w:t>Manual</w:t>
      </w:r>
      <w:r w:rsidR="009D091E" w:rsidRPr="007D1D9D">
        <w:rPr>
          <w:rFonts w:ascii="Arial" w:hAnsi="Arial" w:cs="Arial"/>
        </w:rPr>
        <w:t xml:space="preserve"> guidelines</w:t>
      </w:r>
      <w:r w:rsidR="00D81D71">
        <w:rPr>
          <w:rFonts w:ascii="Arial" w:hAnsi="Arial" w:cs="Arial"/>
        </w:rPr>
        <w:t xml:space="preserve"> and to utilize </w:t>
      </w:r>
      <w:r w:rsidR="001C0A7F">
        <w:rPr>
          <w:rFonts w:ascii="Arial" w:hAnsi="Arial" w:cs="Arial"/>
        </w:rPr>
        <w:t xml:space="preserve">appropriate </w:t>
      </w:r>
      <w:r w:rsidR="00506FDD">
        <w:rPr>
          <w:rFonts w:ascii="Arial" w:hAnsi="Arial" w:cs="Arial"/>
        </w:rPr>
        <w:t xml:space="preserve">ISDE </w:t>
      </w:r>
      <w:r w:rsidR="00D81D71" w:rsidRPr="007D1D9D">
        <w:rPr>
          <w:rFonts w:ascii="Arial" w:hAnsi="Arial" w:cs="Arial"/>
        </w:rPr>
        <w:t>EL Program</w:t>
      </w:r>
      <w:r w:rsidR="00092229">
        <w:rPr>
          <w:rFonts w:ascii="Arial" w:hAnsi="Arial" w:cs="Arial"/>
        </w:rPr>
        <w:t xml:space="preserve"> </w:t>
      </w:r>
      <w:r w:rsidR="00D81D71">
        <w:rPr>
          <w:rFonts w:ascii="Arial" w:hAnsi="Arial" w:cs="Arial"/>
        </w:rPr>
        <w:t>forms</w:t>
      </w:r>
      <w:r w:rsidRPr="007D1D9D">
        <w:rPr>
          <w:rFonts w:ascii="Arial" w:hAnsi="Arial" w:cs="Arial"/>
        </w:rPr>
        <w:t>.</w:t>
      </w:r>
    </w:p>
    <w:p w14:paraId="79FC2000" w14:textId="77777777" w:rsidR="00F91D5C" w:rsidRPr="007D1D9D" w:rsidRDefault="00F91D5C" w:rsidP="000B6E28">
      <w:pPr>
        <w:jc w:val="both"/>
        <w:rPr>
          <w:rFonts w:ascii="Arial" w:hAnsi="Arial"/>
        </w:rPr>
      </w:pPr>
    </w:p>
    <w:p w14:paraId="5864A080" w14:textId="77777777" w:rsidR="00F91D5C" w:rsidRPr="007D1D9D" w:rsidRDefault="00BE66EF" w:rsidP="000B6E28">
      <w:pPr>
        <w:pStyle w:val="Heading1"/>
        <w:rPr>
          <w:rFonts w:ascii="Arial" w:hAnsi="Arial"/>
        </w:rPr>
      </w:pPr>
      <w:r w:rsidRPr="007D1D9D">
        <w:rPr>
          <w:rFonts w:ascii="Arial" w:hAnsi="Arial"/>
        </w:rPr>
        <w:t xml:space="preserve">Operating </w:t>
      </w:r>
      <w:r w:rsidR="00F91D5C" w:rsidRPr="007D1D9D">
        <w:rPr>
          <w:rFonts w:ascii="Arial" w:hAnsi="Arial"/>
        </w:rPr>
        <w:t>Procedure</w:t>
      </w:r>
      <w:r w:rsidRPr="007D1D9D">
        <w:rPr>
          <w:rFonts w:ascii="Arial" w:hAnsi="Arial"/>
        </w:rPr>
        <w:t>s</w:t>
      </w:r>
    </w:p>
    <w:p w14:paraId="276E3C1F" w14:textId="77777777" w:rsidR="00F91D5C" w:rsidRPr="007D1D9D" w:rsidRDefault="00F91D5C" w:rsidP="000B6E28">
      <w:pPr>
        <w:jc w:val="both"/>
        <w:rPr>
          <w:rFonts w:ascii="Arial" w:hAnsi="Arial" w:cs="Arial"/>
          <w:szCs w:val="24"/>
        </w:rPr>
      </w:pPr>
    </w:p>
    <w:p w14:paraId="13E47420" w14:textId="2ABFC016" w:rsidR="00732589" w:rsidRDefault="005B3FF1" w:rsidP="00047C92">
      <w:pPr>
        <w:pStyle w:val="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Assessment and Service Planning</w:t>
      </w:r>
    </w:p>
    <w:p w14:paraId="1938E8C2" w14:textId="77777777" w:rsidR="005B3FF1" w:rsidRDefault="005B3FF1" w:rsidP="005B3FF1">
      <w:pPr>
        <w:pStyle w:val="ormal"/>
        <w:ind w:left="720"/>
        <w:jc w:val="both"/>
        <w:rPr>
          <w:rFonts w:ascii="Arial" w:hAnsi="Arial"/>
        </w:rPr>
      </w:pPr>
    </w:p>
    <w:p w14:paraId="4B054123" w14:textId="4A7FB00D" w:rsidR="006C19E6" w:rsidRPr="007D1D9D" w:rsidRDefault="001A3404" w:rsidP="007E253B">
      <w:pPr>
        <w:pStyle w:val="ormal"/>
        <w:numPr>
          <w:ilvl w:val="0"/>
          <w:numId w:val="6"/>
        </w:numPr>
        <w:ind w:left="1260" w:hanging="54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6C19E6" w:rsidRPr="007D1D9D">
        <w:rPr>
          <w:rFonts w:ascii="Arial" w:hAnsi="Arial"/>
        </w:rPr>
        <w:t>IDJC check</w:t>
      </w:r>
      <w:r w:rsidR="009A5AD8">
        <w:rPr>
          <w:rFonts w:ascii="Arial" w:hAnsi="Arial"/>
        </w:rPr>
        <w:t>s</w:t>
      </w:r>
      <w:r w:rsidR="00BC1E80" w:rsidRPr="007D1D9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</w:t>
      </w:r>
      <w:r w:rsidR="00BC1E80" w:rsidRPr="007D1D9D">
        <w:rPr>
          <w:rFonts w:ascii="Arial" w:hAnsi="Arial"/>
        </w:rPr>
        <w:t>English Learner Management System</w:t>
      </w:r>
      <w:r w:rsidR="006C19E6" w:rsidRPr="007D1D9D">
        <w:rPr>
          <w:rFonts w:ascii="Arial" w:hAnsi="Arial"/>
        </w:rPr>
        <w:t xml:space="preserve"> </w:t>
      </w:r>
      <w:r w:rsidR="00BC1E80" w:rsidRPr="007D1D9D">
        <w:rPr>
          <w:rFonts w:ascii="Arial" w:hAnsi="Arial"/>
        </w:rPr>
        <w:t>(</w:t>
      </w:r>
      <w:r w:rsidR="006C19E6" w:rsidRPr="007D1D9D">
        <w:rPr>
          <w:rFonts w:ascii="Arial" w:hAnsi="Arial"/>
        </w:rPr>
        <w:t>ELMS</w:t>
      </w:r>
      <w:r w:rsidR="00BC1E80" w:rsidRPr="007D1D9D">
        <w:rPr>
          <w:rFonts w:ascii="Arial" w:hAnsi="Arial"/>
        </w:rPr>
        <w:t>)</w:t>
      </w:r>
      <w:r w:rsidR="006C19E6" w:rsidRPr="007D1D9D">
        <w:rPr>
          <w:rFonts w:ascii="Arial" w:hAnsi="Arial"/>
        </w:rPr>
        <w:t xml:space="preserve"> upon receiving </w:t>
      </w:r>
      <w:r w:rsidR="00E57652">
        <w:rPr>
          <w:rFonts w:ascii="Arial" w:hAnsi="Arial"/>
        </w:rPr>
        <w:t xml:space="preserve">a </w:t>
      </w:r>
      <w:r w:rsidR="006C19E6" w:rsidRPr="007D1D9D">
        <w:rPr>
          <w:rFonts w:ascii="Arial" w:hAnsi="Arial"/>
        </w:rPr>
        <w:t>Notice of Commitment</w:t>
      </w:r>
      <w:r w:rsidR="00791B39">
        <w:rPr>
          <w:rFonts w:ascii="Arial" w:hAnsi="Arial"/>
        </w:rPr>
        <w:t xml:space="preserve"> for a student</w:t>
      </w:r>
      <w:r w:rsidR="00BC1E80" w:rsidRPr="007D1D9D">
        <w:rPr>
          <w:rFonts w:ascii="Arial" w:hAnsi="Arial"/>
        </w:rPr>
        <w:t>.</w:t>
      </w:r>
    </w:p>
    <w:p w14:paraId="23A0A752" w14:textId="77777777" w:rsidR="006C19E6" w:rsidRPr="007D1D9D" w:rsidRDefault="006C19E6" w:rsidP="007E253B">
      <w:pPr>
        <w:pStyle w:val="ormal"/>
        <w:ind w:left="1260" w:hanging="540"/>
        <w:jc w:val="both"/>
        <w:rPr>
          <w:rFonts w:ascii="Arial" w:hAnsi="Arial"/>
        </w:rPr>
      </w:pPr>
    </w:p>
    <w:p w14:paraId="653FB2D4" w14:textId="34AE157A" w:rsidR="00047C92" w:rsidRPr="007D1D9D" w:rsidRDefault="00047C92" w:rsidP="007E253B">
      <w:pPr>
        <w:pStyle w:val="ormal"/>
        <w:numPr>
          <w:ilvl w:val="0"/>
          <w:numId w:val="6"/>
        </w:numPr>
        <w:ind w:left="1260" w:hanging="540"/>
        <w:jc w:val="both"/>
        <w:rPr>
          <w:rFonts w:ascii="Arial" w:hAnsi="Arial"/>
        </w:rPr>
      </w:pPr>
      <w:r w:rsidRPr="007D1D9D">
        <w:rPr>
          <w:rFonts w:ascii="Arial" w:hAnsi="Arial"/>
        </w:rPr>
        <w:t>Students e</w:t>
      </w:r>
      <w:r w:rsidR="0025483C" w:rsidRPr="007D1D9D">
        <w:rPr>
          <w:rFonts w:ascii="Arial" w:hAnsi="Arial"/>
        </w:rPr>
        <w:t xml:space="preserve">ntering into IDJC custody </w:t>
      </w:r>
      <w:r w:rsidRPr="007D1D9D">
        <w:rPr>
          <w:rFonts w:ascii="Arial" w:hAnsi="Arial"/>
        </w:rPr>
        <w:t xml:space="preserve">complete </w:t>
      </w:r>
      <w:r w:rsidR="00ED0B79">
        <w:rPr>
          <w:rFonts w:ascii="Arial" w:hAnsi="Arial"/>
        </w:rPr>
        <w:t xml:space="preserve">the </w:t>
      </w:r>
      <w:r w:rsidR="00ED0B79" w:rsidRPr="00ED0B79">
        <w:rPr>
          <w:rFonts w:ascii="Arial" w:hAnsi="Arial"/>
          <w:iCs/>
        </w:rPr>
        <w:t>Education Intake Questionnaire (DJC-301)</w:t>
      </w:r>
      <w:r w:rsidRPr="007D1D9D">
        <w:rPr>
          <w:rFonts w:ascii="Arial" w:hAnsi="Arial"/>
        </w:rPr>
        <w:t xml:space="preserve"> that includes questions regarding their native language as well as the language spoken in their home.</w:t>
      </w:r>
    </w:p>
    <w:p w14:paraId="57BC5824" w14:textId="77777777" w:rsidR="00047C92" w:rsidRPr="00791B39" w:rsidRDefault="00047C92" w:rsidP="007E253B">
      <w:pPr>
        <w:pStyle w:val="ormal"/>
        <w:ind w:left="1260" w:hanging="540"/>
        <w:jc w:val="both"/>
        <w:rPr>
          <w:rFonts w:ascii="Arial" w:hAnsi="Arial"/>
        </w:rPr>
      </w:pPr>
    </w:p>
    <w:p w14:paraId="6F8E30D8" w14:textId="4F0F2830" w:rsidR="00047C92" w:rsidRPr="007D1D9D" w:rsidRDefault="00047C92" w:rsidP="007E253B">
      <w:pPr>
        <w:pStyle w:val="ormal"/>
        <w:numPr>
          <w:ilvl w:val="0"/>
          <w:numId w:val="6"/>
        </w:numPr>
        <w:ind w:left="1260" w:hanging="540"/>
        <w:jc w:val="both"/>
        <w:rPr>
          <w:rFonts w:ascii="Arial" w:hAnsi="Arial"/>
        </w:rPr>
      </w:pPr>
      <w:r w:rsidRPr="007D1D9D">
        <w:rPr>
          <w:rFonts w:ascii="Arial" w:hAnsi="Arial"/>
        </w:rPr>
        <w:t xml:space="preserve">All students undergo a battery of tests </w:t>
      </w:r>
      <w:r w:rsidR="005D0A5F">
        <w:rPr>
          <w:rFonts w:ascii="Arial" w:hAnsi="Arial"/>
        </w:rPr>
        <w:t xml:space="preserve">during the observation and assessment </w:t>
      </w:r>
      <w:r w:rsidR="009A5AD8">
        <w:rPr>
          <w:rFonts w:ascii="Arial" w:hAnsi="Arial"/>
        </w:rPr>
        <w:t xml:space="preserve">period </w:t>
      </w:r>
      <w:r w:rsidRPr="007D1D9D">
        <w:rPr>
          <w:rFonts w:ascii="Arial" w:hAnsi="Arial"/>
        </w:rPr>
        <w:t>to determine what their individual education needs are.</w:t>
      </w:r>
      <w:r w:rsidR="005B3FF1">
        <w:rPr>
          <w:rFonts w:ascii="Arial" w:hAnsi="Arial"/>
        </w:rPr>
        <w:t xml:space="preserve">  </w:t>
      </w:r>
      <w:r w:rsidR="005B3FF1" w:rsidRPr="007D1D9D">
        <w:rPr>
          <w:rFonts w:ascii="Arial" w:hAnsi="Arial"/>
        </w:rPr>
        <w:t xml:space="preserve">Cumulative education records </w:t>
      </w:r>
      <w:r w:rsidR="005B3FF1">
        <w:rPr>
          <w:rFonts w:ascii="Arial" w:hAnsi="Arial"/>
        </w:rPr>
        <w:t>are</w:t>
      </w:r>
      <w:r w:rsidR="005B3FF1" w:rsidRPr="007D1D9D">
        <w:rPr>
          <w:rFonts w:ascii="Arial" w:hAnsi="Arial"/>
        </w:rPr>
        <w:t xml:space="preserve"> also </w:t>
      </w:r>
      <w:r w:rsidR="005B3FF1">
        <w:rPr>
          <w:rFonts w:ascii="Arial" w:hAnsi="Arial"/>
        </w:rPr>
        <w:t>reviewed</w:t>
      </w:r>
      <w:r w:rsidR="005B3FF1" w:rsidRPr="007D1D9D">
        <w:rPr>
          <w:rFonts w:ascii="Arial" w:hAnsi="Arial"/>
        </w:rPr>
        <w:t xml:space="preserve"> to determine the need for EL instruction</w:t>
      </w:r>
      <w:r w:rsidR="005B3FF1">
        <w:rPr>
          <w:rFonts w:ascii="Arial" w:hAnsi="Arial"/>
        </w:rPr>
        <w:t>.</w:t>
      </w:r>
    </w:p>
    <w:p w14:paraId="3CF4D185" w14:textId="77777777" w:rsidR="00047C92" w:rsidRPr="00791B39" w:rsidRDefault="00047C92" w:rsidP="007E253B">
      <w:pPr>
        <w:pStyle w:val="ormal"/>
        <w:ind w:left="1260" w:hanging="540"/>
        <w:jc w:val="both"/>
        <w:rPr>
          <w:rFonts w:ascii="Arial" w:hAnsi="Arial"/>
        </w:rPr>
      </w:pPr>
    </w:p>
    <w:p w14:paraId="1BC9F68F" w14:textId="687BEEBB" w:rsidR="00047C92" w:rsidRDefault="00220566" w:rsidP="007E253B">
      <w:pPr>
        <w:pStyle w:val="ormal"/>
        <w:numPr>
          <w:ilvl w:val="0"/>
          <w:numId w:val="6"/>
        </w:numPr>
        <w:ind w:left="1260" w:hanging="540"/>
        <w:jc w:val="both"/>
        <w:rPr>
          <w:rFonts w:ascii="Arial" w:hAnsi="Arial"/>
        </w:rPr>
      </w:pPr>
      <w:r w:rsidRPr="007D1D9D">
        <w:rPr>
          <w:rFonts w:ascii="Arial" w:hAnsi="Arial"/>
        </w:rPr>
        <w:t>If a student qualifies for EL services</w:t>
      </w:r>
      <w:r w:rsidR="00342AEE">
        <w:rPr>
          <w:rFonts w:ascii="Arial" w:hAnsi="Arial"/>
        </w:rPr>
        <w:t>,</w:t>
      </w:r>
      <w:r w:rsidR="00047C92" w:rsidRPr="007D1D9D">
        <w:rPr>
          <w:rFonts w:ascii="Arial" w:hAnsi="Arial"/>
        </w:rPr>
        <w:t xml:space="preserve"> an appropriate individualized course of study </w:t>
      </w:r>
      <w:r w:rsidR="00D1797D">
        <w:rPr>
          <w:rFonts w:ascii="Arial" w:hAnsi="Arial"/>
        </w:rPr>
        <w:t>is</w:t>
      </w:r>
      <w:r w:rsidR="00047C92" w:rsidRPr="007D1D9D">
        <w:rPr>
          <w:rFonts w:ascii="Arial" w:hAnsi="Arial"/>
        </w:rPr>
        <w:t xml:space="preserve"> developed</w:t>
      </w:r>
      <w:r w:rsidR="001F2CD9" w:rsidRPr="007D1D9D">
        <w:rPr>
          <w:rFonts w:ascii="Arial" w:hAnsi="Arial"/>
        </w:rPr>
        <w:t xml:space="preserve"> within 30 days at the MDT meeting</w:t>
      </w:r>
      <w:r w:rsidR="00047C92" w:rsidRPr="007D1D9D">
        <w:rPr>
          <w:rFonts w:ascii="Arial" w:hAnsi="Arial"/>
        </w:rPr>
        <w:t>.</w:t>
      </w:r>
    </w:p>
    <w:p w14:paraId="5599C434" w14:textId="77777777" w:rsidR="00FF2C5B" w:rsidRDefault="00FF2C5B" w:rsidP="00FF2C5B">
      <w:pPr>
        <w:pStyle w:val="ormal"/>
        <w:ind w:left="720"/>
        <w:jc w:val="both"/>
        <w:rPr>
          <w:rFonts w:ascii="Arial" w:hAnsi="Arial"/>
        </w:rPr>
      </w:pPr>
    </w:p>
    <w:p w14:paraId="1D0F800D" w14:textId="65B7D684" w:rsidR="005B3FF1" w:rsidRDefault="008125A5" w:rsidP="00047C92">
      <w:pPr>
        <w:pStyle w:val="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Parents are involved and notified throughout the process of entry and exit into the EL Program</w:t>
      </w:r>
      <w:r w:rsidR="009D6E01">
        <w:rPr>
          <w:rFonts w:ascii="Arial" w:hAnsi="Arial"/>
        </w:rPr>
        <w:t>.</w:t>
      </w:r>
    </w:p>
    <w:p w14:paraId="047DBFD2" w14:textId="77777777" w:rsidR="00F91D5C" w:rsidRPr="007D1D9D" w:rsidRDefault="00F91D5C" w:rsidP="00791B39">
      <w:pPr>
        <w:pStyle w:val="ormal"/>
        <w:spacing w:after="120"/>
        <w:jc w:val="both"/>
        <w:rPr>
          <w:rFonts w:ascii="Arial" w:hAnsi="Arial"/>
        </w:rPr>
      </w:pPr>
    </w:p>
    <w:p w14:paraId="6734A0BF" w14:textId="77777777" w:rsidR="00731EBE" w:rsidRPr="007D1D9D" w:rsidRDefault="00731EBE" w:rsidP="00E50FC0">
      <w:pPr>
        <w:pStyle w:val="Heading5"/>
      </w:pPr>
      <w:r w:rsidRPr="007D1D9D">
        <w:t>Reference:</w:t>
      </w:r>
      <w:r w:rsidRPr="007D1D9D">
        <w:tab/>
      </w:r>
      <w:r w:rsidRPr="007D1D9D">
        <w:tab/>
      </w:r>
      <w:hyperlink r:id="rId21" w:history="1">
        <w:r w:rsidRPr="007D1D9D">
          <w:rPr>
            <w:rStyle w:val="Hyperlink"/>
            <w:color w:val="auto"/>
          </w:rPr>
          <w:t>Glossary of Terms and Acronyms</w:t>
        </w:r>
      </w:hyperlink>
      <w:r w:rsidRPr="007D1D9D">
        <w:t xml:space="preserve"> </w:t>
      </w:r>
    </w:p>
    <w:p w14:paraId="6907A7D6" w14:textId="095EF291" w:rsidR="00731EBE" w:rsidRPr="007D1D9D" w:rsidRDefault="005568C4" w:rsidP="00E50FC0">
      <w:pPr>
        <w:rPr>
          <w:i/>
        </w:rPr>
      </w:pPr>
      <w:r w:rsidRPr="007D1D9D">
        <w:rPr>
          <w:i/>
        </w:rPr>
        <w:tab/>
      </w:r>
      <w:r w:rsidRPr="007D1D9D">
        <w:rPr>
          <w:i/>
        </w:rPr>
        <w:tab/>
      </w:r>
      <w:r w:rsidRPr="007D1D9D">
        <w:rPr>
          <w:i/>
        </w:rPr>
        <w:tab/>
      </w:r>
      <w:hyperlink r:id="rId22" w:history="1">
        <w:r w:rsidR="00222A2C" w:rsidRPr="007D1D9D">
          <w:rPr>
            <w:rStyle w:val="Hyperlink"/>
            <w:i/>
            <w:color w:val="auto"/>
          </w:rPr>
          <w:t xml:space="preserve">Idaho </w:t>
        </w:r>
        <w:r w:rsidR="00D363B8">
          <w:rPr>
            <w:rStyle w:val="Hyperlink"/>
            <w:i/>
            <w:color w:val="auto"/>
          </w:rPr>
          <w:t xml:space="preserve">State </w:t>
        </w:r>
        <w:r w:rsidR="00222A2C" w:rsidRPr="007D1D9D">
          <w:rPr>
            <w:rStyle w:val="Hyperlink"/>
            <w:i/>
            <w:color w:val="auto"/>
          </w:rPr>
          <w:t>Department of Education, English Learner Program</w:t>
        </w:r>
      </w:hyperlink>
      <w:r w:rsidR="00982A30">
        <w:rPr>
          <w:rStyle w:val="Hyperlink"/>
          <w:i/>
          <w:color w:val="auto"/>
        </w:rPr>
        <w:t xml:space="preserve"> website</w:t>
      </w:r>
    </w:p>
    <w:p w14:paraId="65BE9E86" w14:textId="77777777" w:rsidR="005568C4" w:rsidRPr="007D1D9D" w:rsidRDefault="005568C4" w:rsidP="00E50FC0">
      <w:pPr>
        <w:jc w:val="both"/>
        <w:rPr>
          <w:i/>
        </w:rPr>
      </w:pPr>
    </w:p>
    <w:p w14:paraId="5CD45617" w14:textId="77777777" w:rsidR="00731EBE" w:rsidRPr="007D1D9D" w:rsidRDefault="00731EBE" w:rsidP="00E50FC0">
      <w:pPr>
        <w:jc w:val="both"/>
        <w:rPr>
          <w:i/>
        </w:rPr>
      </w:pPr>
      <w:r w:rsidRPr="007D1D9D">
        <w:rPr>
          <w:i/>
        </w:rPr>
        <w:t xml:space="preserve">Related Policies: </w:t>
      </w:r>
      <w:r w:rsidRPr="007D1D9D">
        <w:rPr>
          <w:i/>
        </w:rPr>
        <w:tab/>
      </w:r>
      <w:hyperlink r:id="rId23" w:history="1">
        <w:r w:rsidRPr="007D1D9D">
          <w:rPr>
            <w:rStyle w:val="Hyperlink"/>
            <w:i/>
            <w:color w:val="auto"/>
          </w:rPr>
          <w:t xml:space="preserve">Observation and Assessment </w:t>
        </w:r>
        <w:r w:rsidR="00F71443" w:rsidRPr="007D1D9D">
          <w:rPr>
            <w:rStyle w:val="Hyperlink"/>
            <w:i/>
            <w:color w:val="auto"/>
          </w:rPr>
          <w:t>Evaluations</w:t>
        </w:r>
        <w:r w:rsidRPr="007D1D9D">
          <w:rPr>
            <w:rStyle w:val="Hyperlink"/>
            <w:i/>
            <w:color w:val="auto"/>
          </w:rPr>
          <w:t xml:space="preserve"> (404)</w:t>
        </w:r>
      </w:hyperlink>
    </w:p>
    <w:p w14:paraId="58F7A145" w14:textId="77777777" w:rsidR="00731EBE" w:rsidRPr="007D1D9D" w:rsidRDefault="00731EBE" w:rsidP="00E50FC0">
      <w:pPr>
        <w:jc w:val="both"/>
        <w:rPr>
          <w:i/>
        </w:rPr>
      </w:pPr>
    </w:p>
    <w:p w14:paraId="2779579A" w14:textId="4A772708" w:rsidR="00F91D5C" w:rsidRPr="00945111" w:rsidRDefault="00731EBE" w:rsidP="00B91319">
      <w:pPr>
        <w:pStyle w:val="Heading5"/>
        <w:rPr>
          <w:i w:val="0"/>
          <w:strike/>
        </w:rPr>
      </w:pPr>
      <w:r w:rsidRPr="007D1D9D">
        <w:rPr>
          <w:iCs/>
        </w:rPr>
        <w:t xml:space="preserve">Related Forms:  </w:t>
      </w:r>
      <w:r w:rsidRPr="007D1D9D">
        <w:rPr>
          <w:iCs/>
        </w:rPr>
        <w:tab/>
      </w:r>
      <w:bookmarkStart w:id="8" w:name="_Hlk106701182"/>
      <w:r w:rsidR="003462D9">
        <w:rPr>
          <w:iCs/>
        </w:rPr>
        <w:fldChar w:fldCharType="begin"/>
      </w:r>
      <w:r w:rsidR="003462D9">
        <w:rPr>
          <w:iCs/>
        </w:rPr>
        <w:instrText xml:space="preserve"> HYPERLINK "http://djcnamsp1/Department%20Forms%202/301.docx" </w:instrText>
      </w:r>
      <w:r w:rsidR="003462D9">
        <w:rPr>
          <w:iCs/>
        </w:rPr>
        <w:fldChar w:fldCharType="separate"/>
      </w:r>
      <w:r w:rsidR="001F2CD9" w:rsidRPr="003462D9">
        <w:rPr>
          <w:rStyle w:val="Hyperlink"/>
          <w:iCs/>
        </w:rPr>
        <w:t>Education Intake Questionnaire</w:t>
      </w:r>
      <w:r w:rsidR="00541AB0" w:rsidRPr="003462D9">
        <w:rPr>
          <w:rStyle w:val="Hyperlink"/>
          <w:iCs/>
        </w:rPr>
        <w:t xml:space="preserve"> (</w:t>
      </w:r>
      <w:r w:rsidR="00637DC8" w:rsidRPr="003462D9">
        <w:rPr>
          <w:rStyle w:val="Hyperlink"/>
          <w:iCs/>
        </w:rPr>
        <w:t>DJC-</w:t>
      </w:r>
      <w:r w:rsidR="001F2CD9" w:rsidRPr="003462D9">
        <w:rPr>
          <w:rStyle w:val="Hyperlink"/>
          <w:iCs/>
        </w:rPr>
        <w:t>301</w:t>
      </w:r>
      <w:r w:rsidR="00541AB0" w:rsidRPr="003462D9">
        <w:rPr>
          <w:rStyle w:val="Hyperlink"/>
          <w:iCs/>
        </w:rPr>
        <w:t>)</w:t>
      </w:r>
      <w:r w:rsidR="003462D9">
        <w:rPr>
          <w:iCs/>
        </w:rPr>
        <w:fldChar w:fldCharType="end"/>
      </w:r>
      <w:bookmarkEnd w:id="8"/>
    </w:p>
    <w:sectPr w:rsidR="00F91D5C" w:rsidRPr="00945111" w:rsidSect="000216EE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A8D7" w14:textId="77777777" w:rsidR="00657BBC" w:rsidRDefault="00657BBC">
      <w:r>
        <w:separator/>
      </w:r>
    </w:p>
  </w:endnote>
  <w:endnote w:type="continuationSeparator" w:id="0">
    <w:p w14:paraId="11957335" w14:textId="77777777" w:rsidR="00657BBC" w:rsidRDefault="0065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2998" w14:textId="77777777" w:rsidR="00F91D5C" w:rsidRDefault="00F91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FE70B4" w14:textId="77777777" w:rsidR="00F91D5C" w:rsidRDefault="00F91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FED0" w14:textId="77777777" w:rsidR="00F91D5C" w:rsidRDefault="00F91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49481A" w14:textId="16E5F9D9" w:rsidR="00F91D5C" w:rsidRDefault="00F91D5C">
    <w:pPr>
      <w:pStyle w:val="Footer"/>
      <w:tabs>
        <w:tab w:val="clear" w:pos="8640"/>
        <w:tab w:val="right" w:pos="8910"/>
      </w:tabs>
      <w:ind w:right="360"/>
    </w:pPr>
    <w:r>
      <w:t xml:space="preserve">Procedure:  </w:t>
    </w:r>
    <w:r>
      <w:fldChar w:fldCharType="begin"/>
    </w:r>
    <w:r>
      <w:instrText>ref Number</w:instrText>
    </w:r>
    <w: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988F" w14:textId="3D04457F" w:rsidR="00D74D2D" w:rsidRPr="00D74D2D" w:rsidRDefault="00222A2C" w:rsidP="00D74D2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514</w:t>
    </w:r>
    <w:r w:rsidR="00D74D2D">
      <w:rPr>
        <w:rFonts w:ascii="Arial" w:hAnsi="Arial" w:cs="Arial"/>
        <w:sz w:val="20"/>
      </w:rPr>
      <w:tab/>
    </w:r>
    <w:r w:rsidR="00D74D2D" w:rsidRPr="00D74D2D">
      <w:rPr>
        <w:rFonts w:ascii="Arial" w:hAnsi="Arial" w:cs="Arial"/>
        <w:bCs/>
        <w:sz w:val="20"/>
        <w:szCs w:val="24"/>
      </w:rPr>
      <w:fldChar w:fldCharType="begin"/>
    </w:r>
    <w:r w:rsidR="00D74D2D" w:rsidRPr="00D74D2D">
      <w:rPr>
        <w:rFonts w:ascii="Arial" w:hAnsi="Arial" w:cs="Arial"/>
        <w:bCs/>
        <w:sz w:val="20"/>
      </w:rPr>
      <w:instrText xml:space="preserve"> PAGE </w:instrText>
    </w:r>
    <w:r w:rsidR="00D74D2D" w:rsidRPr="00D74D2D">
      <w:rPr>
        <w:rFonts w:ascii="Arial" w:hAnsi="Arial" w:cs="Arial"/>
        <w:bCs/>
        <w:sz w:val="20"/>
        <w:szCs w:val="24"/>
      </w:rPr>
      <w:fldChar w:fldCharType="separate"/>
    </w:r>
    <w:r w:rsidR="007D1D9D">
      <w:rPr>
        <w:rFonts w:ascii="Arial" w:hAnsi="Arial" w:cs="Arial"/>
        <w:bCs/>
        <w:noProof/>
        <w:sz w:val="20"/>
      </w:rPr>
      <w:t>1</w:t>
    </w:r>
    <w:r w:rsidR="00D74D2D" w:rsidRPr="00D74D2D">
      <w:rPr>
        <w:rFonts w:ascii="Arial" w:hAnsi="Arial" w:cs="Arial"/>
        <w:bCs/>
        <w:sz w:val="20"/>
        <w:szCs w:val="24"/>
      </w:rPr>
      <w:fldChar w:fldCharType="end"/>
    </w:r>
    <w:r w:rsidR="00D74D2D" w:rsidRPr="00D74D2D">
      <w:rPr>
        <w:rFonts w:ascii="Arial" w:hAnsi="Arial" w:cs="Arial"/>
        <w:sz w:val="20"/>
      </w:rPr>
      <w:t xml:space="preserve"> of </w:t>
    </w:r>
    <w:r w:rsidR="00D74D2D" w:rsidRPr="00D74D2D">
      <w:rPr>
        <w:rFonts w:ascii="Arial" w:hAnsi="Arial" w:cs="Arial"/>
        <w:bCs/>
        <w:sz w:val="20"/>
        <w:szCs w:val="24"/>
      </w:rPr>
      <w:fldChar w:fldCharType="begin"/>
    </w:r>
    <w:r w:rsidR="00D74D2D" w:rsidRPr="00D74D2D">
      <w:rPr>
        <w:rFonts w:ascii="Arial" w:hAnsi="Arial" w:cs="Arial"/>
        <w:bCs/>
        <w:sz w:val="20"/>
      </w:rPr>
      <w:instrText xml:space="preserve"> NUMPAGES  </w:instrText>
    </w:r>
    <w:r w:rsidR="00D74D2D" w:rsidRPr="00D74D2D">
      <w:rPr>
        <w:rFonts w:ascii="Arial" w:hAnsi="Arial" w:cs="Arial"/>
        <w:bCs/>
        <w:sz w:val="20"/>
        <w:szCs w:val="24"/>
      </w:rPr>
      <w:fldChar w:fldCharType="separate"/>
    </w:r>
    <w:r w:rsidR="007D1D9D">
      <w:rPr>
        <w:rFonts w:ascii="Arial" w:hAnsi="Arial" w:cs="Arial"/>
        <w:bCs/>
        <w:noProof/>
        <w:sz w:val="20"/>
      </w:rPr>
      <w:t>2</w:t>
    </w:r>
    <w:r w:rsidR="00D74D2D" w:rsidRPr="00D74D2D">
      <w:rPr>
        <w:rFonts w:ascii="Arial" w:hAnsi="Arial" w:cs="Arial"/>
        <w:bCs/>
        <w:sz w:val="20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4A8D" w14:textId="2FDADAC2" w:rsidR="00F91D5C" w:rsidRPr="006D3CD1" w:rsidRDefault="00222A2C" w:rsidP="006D3CD1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bCs/>
        <w:sz w:val="20"/>
        <w:szCs w:val="24"/>
      </w:rPr>
      <w:t>514</w:t>
    </w:r>
    <w:r w:rsidR="006D3CD1">
      <w:rPr>
        <w:rFonts w:ascii="Arial" w:hAnsi="Arial" w:cs="Arial"/>
        <w:bCs/>
        <w:sz w:val="20"/>
        <w:szCs w:val="24"/>
      </w:rPr>
      <w:tab/>
    </w:r>
    <w:r w:rsidR="00D74D2D" w:rsidRPr="006D3CD1">
      <w:rPr>
        <w:rFonts w:ascii="Arial" w:hAnsi="Arial" w:cs="Arial"/>
        <w:bCs/>
        <w:sz w:val="20"/>
        <w:szCs w:val="24"/>
      </w:rPr>
      <w:fldChar w:fldCharType="begin"/>
    </w:r>
    <w:r w:rsidR="00D74D2D" w:rsidRPr="006D3CD1">
      <w:rPr>
        <w:rFonts w:ascii="Arial" w:hAnsi="Arial" w:cs="Arial"/>
        <w:bCs/>
        <w:sz w:val="20"/>
      </w:rPr>
      <w:instrText xml:space="preserve"> PAGE </w:instrText>
    </w:r>
    <w:r w:rsidR="00D74D2D" w:rsidRPr="006D3CD1">
      <w:rPr>
        <w:rFonts w:ascii="Arial" w:hAnsi="Arial" w:cs="Arial"/>
        <w:bCs/>
        <w:sz w:val="20"/>
        <w:szCs w:val="24"/>
      </w:rPr>
      <w:fldChar w:fldCharType="separate"/>
    </w:r>
    <w:r w:rsidR="007D1D9D">
      <w:rPr>
        <w:rFonts w:ascii="Arial" w:hAnsi="Arial" w:cs="Arial"/>
        <w:bCs/>
        <w:noProof/>
        <w:sz w:val="20"/>
      </w:rPr>
      <w:t>2</w:t>
    </w:r>
    <w:r w:rsidR="00D74D2D" w:rsidRPr="006D3CD1">
      <w:rPr>
        <w:rFonts w:ascii="Arial" w:hAnsi="Arial" w:cs="Arial"/>
        <w:bCs/>
        <w:sz w:val="20"/>
        <w:szCs w:val="24"/>
      </w:rPr>
      <w:fldChar w:fldCharType="end"/>
    </w:r>
    <w:r w:rsidR="00D74D2D" w:rsidRPr="006D3CD1">
      <w:rPr>
        <w:rFonts w:ascii="Arial" w:hAnsi="Arial" w:cs="Arial"/>
        <w:sz w:val="20"/>
      </w:rPr>
      <w:t xml:space="preserve"> of </w:t>
    </w:r>
    <w:r w:rsidR="00D74D2D" w:rsidRPr="006D3CD1">
      <w:rPr>
        <w:rFonts w:ascii="Arial" w:hAnsi="Arial" w:cs="Arial"/>
        <w:bCs/>
        <w:sz w:val="20"/>
        <w:szCs w:val="24"/>
      </w:rPr>
      <w:fldChar w:fldCharType="begin"/>
    </w:r>
    <w:r w:rsidR="00D74D2D" w:rsidRPr="006D3CD1">
      <w:rPr>
        <w:rFonts w:ascii="Arial" w:hAnsi="Arial" w:cs="Arial"/>
        <w:bCs/>
        <w:sz w:val="20"/>
      </w:rPr>
      <w:instrText xml:space="preserve"> NUMPAGES  </w:instrText>
    </w:r>
    <w:r w:rsidR="00D74D2D" w:rsidRPr="006D3CD1">
      <w:rPr>
        <w:rFonts w:ascii="Arial" w:hAnsi="Arial" w:cs="Arial"/>
        <w:bCs/>
        <w:sz w:val="20"/>
        <w:szCs w:val="24"/>
      </w:rPr>
      <w:fldChar w:fldCharType="separate"/>
    </w:r>
    <w:r w:rsidR="007D1D9D">
      <w:rPr>
        <w:rFonts w:ascii="Arial" w:hAnsi="Arial" w:cs="Arial"/>
        <w:bCs/>
        <w:noProof/>
        <w:sz w:val="20"/>
      </w:rPr>
      <w:t>2</w:t>
    </w:r>
    <w:r w:rsidR="00D74D2D" w:rsidRPr="006D3CD1">
      <w:rPr>
        <w:rFonts w:ascii="Arial" w:hAnsi="Arial" w:cs="Arial"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7C38" w14:textId="77777777" w:rsidR="00657BBC" w:rsidRDefault="00657BBC">
      <w:r>
        <w:separator/>
      </w:r>
    </w:p>
  </w:footnote>
  <w:footnote w:type="continuationSeparator" w:id="0">
    <w:p w14:paraId="24FFBA7F" w14:textId="77777777" w:rsidR="00657BBC" w:rsidRDefault="0065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C09B" w14:textId="4504C78B" w:rsidR="0041360F" w:rsidRDefault="00413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C403" w14:textId="6367EED8" w:rsidR="0041360F" w:rsidRDefault="00413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D72F4" w14:textId="7146D275" w:rsidR="0041360F" w:rsidRDefault="0041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BE5"/>
    <w:multiLevelType w:val="hybridMultilevel"/>
    <w:tmpl w:val="526EC092"/>
    <w:lvl w:ilvl="0" w:tplc="E2F0CDD2">
      <w:start w:val="1"/>
      <w:numFmt w:val="upperLetter"/>
      <w:lvlText w:val="%1."/>
      <w:lvlJc w:val="righ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348B7377"/>
    <w:multiLevelType w:val="hybridMultilevel"/>
    <w:tmpl w:val="E3C23BC2"/>
    <w:lvl w:ilvl="0" w:tplc="E2F0CDD2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630378"/>
    <w:multiLevelType w:val="hybridMultilevel"/>
    <w:tmpl w:val="A080B8C4"/>
    <w:lvl w:ilvl="0" w:tplc="E2F0CDD2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FF138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6ABF6972"/>
    <w:multiLevelType w:val="hybridMultilevel"/>
    <w:tmpl w:val="FB989F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35943"/>
    <w:multiLevelType w:val="hybridMultilevel"/>
    <w:tmpl w:val="5A18D268"/>
    <w:lvl w:ilvl="0" w:tplc="E2F0CDD2">
      <w:start w:val="1"/>
      <w:numFmt w:val="upperLetter"/>
      <w:lvlText w:val="%1."/>
      <w:lvlJc w:val="righ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F0"/>
    <w:rsid w:val="000216EE"/>
    <w:rsid w:val="00047C92"/>
    <w:rsid w:val="00070EC7"/>
    <w:rsid w:val="00092229"/>
    <w:rsid w:val="00092E3E"/>
    <w:rsid w:val="000A29F0"/>
    <w:rsid w:val="000A59BC"/>
    <w:rsid w:val="000B6DFF"/>
    <w:rsid w:val="000B6E28"/>
    <w:rsid w:val="000B7462"/>
    <w:rsid w:val="000C63F5"/>
    <w:rsid w:val="000F5EC7"/>
    <w:rsid w:val="0015270C"/>
    <w:rsid w:val="00157FD0"/>
    <w:rsid w:val="001640C7"/>
    <w:rsid w:val="001743D3"/>
    <w:rsid w:val="001A3404"/>
    <w:rsid w:val="001C0A7F"/>
    <w:rsid w:val="001C30A8"/>
    <w:rsid w:val="001E5882"/>
    <w:rsid w:val="001F2CD9"/>
    <w:rsid w:val="00220566"/>
    <w:rsid w:val="00222A2C"/>
    <w:rsid w:val="0025483C"/>
    <w:rsid w:val="002863D5"/>
    <w:rsid w:val="002A07CF"/>
    <w:rsid w:val="002A148A"/>
    <w:rsid w:val="00303102"/>
    <w:rsid w:val="00342AEE"/>
    <w:rsid w:val="003462D9"/>
    <w:rsid w:val="00351055"/>
    <w:rsid w:val="00384E0E"/>
    <w:rsid w:val="003854F0"/>
    <w:rsid w:val="00396B0A"/>
    <w:rsid w:val="0041360F"/>
    <w:rsid w:val="004405FF"/>
    <w:rsid w:val="00450BC9"/>
    <w:rsid w:val="00452ACA"/>
    <w:rsid w:val="004556FA"/>
    <w:rsid w:val="00482450"/>
    <w:rsid w:val="004928B5"/>
    <w:rsid w:val="004D2C86"/>
    <w:rsid w:val="00506FDD"/>
    <w:rsid w:val="00525D12"/>
    <w:rsid w:val="00530607"/>
    <w:rsid w:val="00541AB0"/>
    <w:rsid w:val="005429EC"/>
    <w:rsid w:val="00542EAF"/>
    <w:rsid w:val="00546113"/>
    <w:rsid w:val="005568C4"/>
    <w:rsid w:val="005B3FF1"/>
    <w:rsid w:val="005D0A5F"/>
    <w:rsid w:val="006060AB"/>
    <w:rsid w:val="006331F6"/>
    <w:rsid w:val="00637DC8"/>
    <w:rsid w:val="006435BB"/>
    <w:rsid w:val="00646DC9"/>
    <w:rsid w:val="00657BBC"/>
    <w:rsid w:val="00671A3C"/>
    <w:rsid w:val="00687894"/>
    <w:rsid w:val="006C19E6"/>
    <w:rsid w:val="006D3CD1"/>
    <w:rsid w:val="006D4AE0"/>
    <w:rsid w:val="006E2EC8"/>
    <w:rsid w:val="00703B45"/>
    <w:rsid w:val="00714696"/>
    <w:rsid w:val="0072248E"/>
    <w:rsid w:val="00731EBE"/>
    <w:rsid w:val="00732589"/>
    <w:rsid w:val="00737C5E"/>
    <w:rsid w:val="007479D0"/>
    <w:rsid w:val="00783D1C"/>
    <w:rsid w:val="00791B39"/>
    <w:rsid w:val="007A0C7F"/>
    <w:rsid w:val="007C10CA"/>
    <w:rsid w:val="007D1D9D"/>
    <w:rsid w:val="007E253B"/>
    <w:rsid w:val="008125A5"/>
    <w:rsid w:val="0082633F"/>
    <w:rsid w:val="0084430B"/>
    <w:rsid w:val="008C37EC"/>
    <w:rsid w:val="009275FD"/>
    <w:rsid w:val="00935399"/>
    <w:rsid w:val="00937E96"/>
    <w:rsid w:val="009417BF"/>
    <w:rsid w:val="00944B2C"/>
    <w:rsid w:val="00945111"/>
    <w:rsid w:val="00964782"/>
    <w:rsid w:val="00965982"/>
    <w:rsid w:val="00967BEF"/>
    <w:rsid w:val="00973C89"/>
    <w:rsid w:val="00976216"/>
    <w:rsid w:val="00982A30"/>
    <w:rsid w:val="009A5AD8"/>
    <w:rsid w:val="009B31A8"/>
    <w:rsid w:val="009C3954"/>
    <w:rsid w:val="009D091E"/>
    <w:rsid w:val="009D6E01"/>
    <w:rsid w:val="009F5C07"/>
    <w:rsid w:val="00A04B63"/>
    <w:rsid w:val="00A15753"/>
    <w:rsid w:val="00AC3D1A"/>
    <w:rsid w:val="00B10272"/>
    <w:rsid w:val="00B119D5"/>
    <w:rsid w:val="00B1298C"/>
    <w:rsid w:val="00B55D5F"/>
    <w:rsid w:val="00B56173"/>
    <w:rsid w:val="00B739B1"/>
    <w:rsid w:val="00B91319"/>
    <w:rsid w:val="00BA55FB"/>
    <w:rsid w:val="00BB5883"/>
    <w:rsid w:val="00BC123B"/>
    <w:rsid w:val="00BC1E80"/>
    <w:rsid w:val="00BE66EF"/>
    <w:rsid w:val="00BF27EB"/>
    <w:rsid w:val="00BF65F7"/>
    <w:rsid w:val="00C16004"/>
    <w:rsid w:val="00C200AE"/>
    <w:rsid w:val="00C453B8"/>
    <w:rsid w:val="00C46EAC"/>
    <w:rsid w:val="00C7763D"/>
    <w:rsid w:val="00CB2784"/>
    <w:rsid w:val="00CB699E"/>
    <w:rsid w:val="00D1797D"/>
    <w:rsid w:val="00D21CE7"/>
    <w:rsid w:val="00D363B8"/>
    <w:rsid w:val="00D54245"/>
    <w:rsid w:val="00D619E7"/>
    <w:rsid w:val="00D70FE7"/>
    <w:rsid w:val="00D74D2D"/>
    <w:rsid w:val="00D81D71"/>
    <w:rsid w:val="00D82D45"/>
    <w:rsid w:val="00DB3BF4"/>
    <w:rsid w:val="00DF039F"/>
    <w:rsid w:val="00E04CC5"/>
    <w:rsid w:val="00E133DF"/>
    <w:rsid w:val="00E50AC3"/>
    <w:rsid w:val="00E50FC0"/>
    <w:rsid w:val="00E57652"/>
    <w:rsid w:val="00E6180D"/>
    <w:rsid w:val="00EB0C6A"/>
    <w:rsid w:val="00ED0B79"/>
    <w:rsid w:val="00EF4A71"/>
    <w:rsid w:val="00F00321"/>
    <w:rsid w:val="00F25A3D"/>
    <w:rsid w:val="00F31F03"/>
    <w:rsid w:val="00F40A96"/>
    <w:rsid w:val="00F629C2"/>
    <w:rsid w:val="00F71443"/>
    <w:rsid w:val="00F80F45"/>
    <w:rsid w:val="00F91D5C"/>
    <w:rsid w:val="00FA7F71"/>
    <w:rsid w:val="00FB3085"/>
    <w:rsid w:val="00FC2C2A"/>
    <w:rsid w:val="00FD3013"/>
    <w:rsid w:val="00FE47E9"/>
    <w:rsid w:val="00FF2C5B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."/>
  <w:listSeparator w:val=","/>
  <w14:docId w14:val="2D2F1813"/>
  <w15:chartTrackingRefBased/>
  <w15:docId w15:val="{3756F5BA-0820-48AD-852D-3EC0BA36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PS" w:eastAsia="Times New Roman" w:hAnsi="Courier P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576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ormal">
    <w:name w:val="ormal"/>
    <w:basedOn w:val="Normal"/>
    <w:pPr>
      <w:jc w:val="center"/>
    </w:p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ind w:left="720"/>
      <w:jc w:val="both"/>
    </w:pPr>
    <w:rPr>
      <w:sz w:val="22"/>
    </w:rPr>
  </w:style>
  <w:style w:type="paragraph" w:styleId="BodyText3">
    <w:name w:val="Body Text 3"/>
    <w:basedOn w:val="Normal"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left="1440"/>
      <w:jc w:val="both"/>
    </w:pPr>
    <w:rPr>
      <w:sz w:val="22"/>
    </w:rPr>
  </w:style>
  <w:style w:type="paragraph" w:styleId="BodyTextIndent3">
    <w:name w:val="Body Text Indent 3"/>
    <w:basedOn w:val="Normal"/>
    <w:pPr>
      <w:ind w:left="720"/>
      <w:jc w:val="both"/>
    </w:pPr>
  </w:style>
  <w:style w:type="character" w:styleId="PageNumber">
    <w:name w:val="page number"/>
    <w:basedOn w:val="DefaultParagraphFont"/>
  </w:style>
  <w:style w:type="character" w:customStyle="1" w:styleId="Heading5Char">
    <w:name w:val="Heading 5 Char"/>
    <w:link w:val="Heading5"/>
    <w:rsid w:val="00731EBE"/>
    <w:rPr>
      <w:rFonts w:ascii="Times New Roman" w:hAnsi="Times New Roman"/>
      <w:i/>
      <w:sz w:val="24"/>
    </w:rPr>
  </w:style>
  <w:style w:type="character" w:styleId="Hyperlink">
    <w:name w:val="Hyperlink"/>
    <w:rsid w:val="00731EB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5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54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63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F71443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D74D2D"/>
    <w:rPr>
      <w:rFonts w:ascii="Times New Roman" w:hAnsi="Times New Roman"/>
      <w:sz w:val="24"/>
    </w:rPr>
  </w:style>
  <w:style w:type="character" w:customStyle="1" w:styleId="HeaderChar">
    <w:name w:val="Header Char"/>
    <w:link w:val="Header"/>
    <w:rsid w:val="007479D0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62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146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6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469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1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469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djcnamsp1/Glossary%20of%20Terms%20%20Acronyms/Glossary%20of%20Terms%20and%20Acronyms.doc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://djcnamsp1/Policies%20and%20Procedures/404.doc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Relationship Id="rId22" Type="http://schemas.openxmlformats.org/officeDocument/2006/relationships/hyperlink" Target="https://www.sde.idaho.gov/federal-programs/el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policy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9ce0c3-bb4c-46d9-8b7c-61eef4e9f1af">ZZYNW5SPWC7U-125-507</_dlc_DocId>
    <_dlc_DocIdUrl xmlns="709ce0c3-bb4c-46d9-8b7c-61eef4e9f1af">
      <Url>http://djcnamsp1/_layouts/15/DocIdRedir.aspx?ID=ZZYNW5SPWC7U-125-507</Url>
      <Description>ZZYNW5SPWC7U-125-507</Description>
    </_dlc_DocIdUrl>
    <TrainCaster xmlns="68951b17-7cb0-4ff1-8f30-3936c817cf04" xsi:nil="true"/>
    <Comment_x0020__x0028_whats_x0020_different_x0020_from_x0020_last_x0020_version_x0029_ xmlns="68951b17-7cb0-4ff1-8f30-3936c817cf04">Formerly 5/6/780.18  Now a statewide policy. </Comment_x0020__x0028_whats_x0020_different_x0020_from_x0020_last_x0020_version_x0029_>
    <Public_x0020_Website xmlns="68951b17-7cb0-4ff1-8f30-3936c817cf04">Yes</Public_x0020_Website>
    <IconOverlay xmlns="http://schemas.microsoft.com/sharepoint/v4">|docx|lockoverlay.png</IconOverlay>
    <Reviewed_x0020_Data xmlns="68951b17-7cb0-4ff1-8f30-3936c817cf04">2019-09-23T06:00:00+00:00</Reviewed_x0020_Data>
    <Policy_x0020_Type xmlns="68951b17-7cb0-4ff1-8f30-3936c817cf04">Institutional</Policy_x0020_Type>
    <Posted_x0020_Date xmlns="68951b17-7cb0-4ff1-8f30-3936c817cf04">2019-10-17T06:00:00+00:00</Posted_x0020_Date>
    <Last_x0020_Revised_x0020_Date xmlns="68951b17-7cb0-4ff1-8f30-3936c817cf04">2019-09-23T06:00:00+00:00</Last_x0020_Revised_x0020_Date>
    <Staff_x0020_Notification_x0020_Date xmlns="68951b17-7cb0-4ff1-8f30-3936c817cf04">2019-10-17T06:00:00+00:00</Staff_x0020_Notification_x0020_Date>
    <Policy_x0020_Category xmlns="68951b17-7cb0-4ff1-8f30-3936c817cf04">Educational Services</Policy_x0020_Category>
    <_vti_ItemDeclaredRecord xmlns="http://schemas.microsoft.com/sharepoint/v3">2020-10-09T17:52:02+00:00</_vti_ItemDeclaredRecord>
    <_vti_ItemHoldRecordStatus xmlns="http://schemas.microsoft.com/sharepoint/v3">273</_vti_ItemHoldRecordStatu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DC739844BC84399A80ADA593B41CF" ma:contentTypeVersion="31" ma:contentTypeDescription="Create a new document." ma:contentTypeScope="" ma:versionID="9f579a6d22febecc68313e21fbf38e38">
  <xsd:schema xmlns:xsd="http://www.w3.org/2001/XMLSchema" xmlns:xs="http://www.w3.org/2001/XMLSchema" xmlns:p="http://schemas.microsoft.com/office/2006/metadata/properties" xmlns:ns1="http://schemas.microsoft.com/sharepoint/v3" xmlns:ns2="68951b17-7cb0-4ff1-8f30-3936c817cf04" xmlns:ns3="709ce0c3-bb4c-46d9-8b7c-61eef4e9f1af" xmlns:ns4="http://schemas.microsoft.com/sharepoint/v4" targetNamespace="http://schemas.microsoft.com/office/2006/metadata/properties" ma:root="true" ma:fieldsID="98835f93146594372f6308a49ff0064d" ns1:_="" ns2:_="" ns3:_="" ns4:_="">
    <xsd:import namespace="http://schemas.microsoft.com/sharepoint/v3"/>
    <xsd:import namespace="68951b17-7cb0-4ff1-8f30-3936c817cf04"/>
    <xsd:import namespace="709ce0c3-bb4c-46d9-8b7c-61eef4e9f1a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olicy_x0020_Type"/>
                <xsd:element ref="ns2:Policy_x0020_Category"/>
                <xsd:element ref="ns2:Last_x0020_Revised_x0020_Date"/>
                <xsd:element ref="ns2:Reviewed_x0020_Data"/>
                <xsd:element ref="ns2:Posted_x0020_Date"/>
                <xsd:element ref="ns2:Staff_x0020_Notification_x0020_Date"/>
                <xsd:element ref="ns2:Comment_x0020__x0028_whats_x0020_different_x0020_from_x0020_last_x0020_version_x0029_"/>
                <xsd:element ref="ns2:Public_x0020_Website"/>
                <xsd:element ref="ns2:TrainCaster" minOccurs="0"/>
                <xsd:element ref="ns3:_dlc_DocId" minOccurs="0"/>
                <xsd:element ref="ns3:_dlc_DocIdUrl" minOccurs="0"/>
                <xsd:element ref="ns3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2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1b17-7cb0-4ff1-8f30-3936c817cf04" elementFormDefault="qualified">
    <xsd:import namespace="http://schemas.microsoft.com/office/2006/documentManagement/types"/>
    <xsd:import namespace="http://schemas.microsoft.com/office/infopath/2007/PartnerControls"/>
    <xsd:element name="Policy_x0020_Type" ma:index="1" ma:displayName="Policy Type" ma:description="Choose Administrative or Institutional as appropriate." ma:format="Dropdown" ma:indexed="true" ma:internalName="Policy_x0020_Type">
      <xsd:simpleType>
        <xsd:restriction base="dms:Choice">
          <xsd:enumeration value="Administrative"/>
          <xsd:enumeration value="Institutional"/>
        </xsd:restriction>
      </xsd:simpleType>
    </xsd:element>
    <xsd:element name="Policy_x0020_Category" ma:index="2" ma:displayName="Category" ma:description="Choose appropriate category from drop-down menu." ma:format="Dropdown" ma:indexed="true" ma:internalName="Policy_x0020_Category">
      <xsd:simpleType>
        <xsd:restriction base="dms:Choice">
          <xsd:enumeration value="Administration"/>
          <xsd:enumeration value="Fiscal, IT, Purchasing"/>
          <xsd:enumeration value="Human Resource"/>
          <xsd:enumeration value="Legal"/>
          <xsd:enumeration value="Facility Safety and Security"/>
          <xsd:enumeration value="Emergency Operations"/>
          <xsd:enumeration value="Critical Operations and Juvenile Safety"/>
          <xsd:enumeration value="Community Involvement and Volunteers"/>
          <xsd:enumeration value="Intake and Transport"/>
          <xsd:enumeration value="Parent and Community Activities"/>
          <xsd:enumeration value="Facility Operations"/>
          <xsd:enumeration value="Juvenile Rights and Responsibilities"/>
          <xsd:enumeration value="Institutional Training"/>
          <xsd:enumeration value="Educational Services"/>
          <xsd:enumeration value="Clinical Services"/>
          <xsd:enumeration value="Medical"/>
          <xsd:enumeration value="Facility"/>
        </xsd:restriction>
      </xsd:simpleType>
    </xsd:element>
    <xsd:element name="Last_x0020_Revised_x0020_Date" ma:index="3" ma:displayName="Revised Date" ma:description="Date displayed on the policy/procedure." ma:format="DateOnly" ma:internalName="Last_x0020_Revised_x0020_Date">
      <xsd:simpleType>
        <xsd:restriction base="dms:DateTime"/>
      </xsd:simpleType>
    </xsd:element>
    <xsd:element name="Reviewed_x0020_Data" ma:index="4" ma:displayName="Reviewed Date" ma:description="Usually the same as the revised date, full or 3-year review of policy and will designate Next Review Date." ma:format="DateOnly" ma:internalName="Reviewed_x0020_Data">
      <xsd:simpleType>
        <xsd:restriction base="dms:DateTime"/>
      </xsd:simpleType>
    </xsd:element>
    <xsd:element name="Posted_x0020_Date" ma:index="5" ma:displayName="Posted Date" ma:description="Date posted to the Intranet." ma:format="DateOnly" ma:internalName="Posted_x0020_Date">
      <xsd:simpleType>
        <xsd:restriction base="dms:DateTime"/>
      </xsd:simpleType>
    </xsd:element>
    <xsd:element name="Staff_x0020_Notification_x0020_Date" ma:index="6" ma:displayName="Staff Notification Date" ma:description="Date staff notification e-mail was sent." ma:format="DateOnly" ma:internalName="Staff_x0020_Notification_x0020_Date">
      <xsd:simpleType>
        <xsd:restriction base="dms:DateTime"/>
      </xsd:simpleType>
    </xsd:element>
    <xsd:element name="Comment_x0020__x0028_whats_x0020_different_x0020_from_x0020_last_x0020_version_x0029_" ma:index="7" ma:displayName="Comment" ma:description="What's different from last version and summarize information from the DJC-147 or committee review." ma:internalName="Comment_x0020__x0028_whats_x0020_different_x0020_from_x0020_last_x0020_version_x0029_">
      <xsd:simpleType>
        <xsd:restriction base="dms:Note">
          <xsd:maxLength value="255"/>
        </xsd:restriction>
      </xsd:simpleType>
    </xsd:element>
    <xsd:element name="Public_x0020_Website" ma:index="8" ma:displayName="Public Website" ma:default="Yes" ma:description="Choose Yes or No as appropriate." ma:format="Dropdown" ma:internalName="Public_x0020_Website">
      <xsd:simpleType>
        <xsd:restriction base="dms:Choice">
          <xsd:enumeration value="Yes"/>
          <xsd:enumeration value="No"/>
        </xsd:restriction>
      </xsd:simpleType>
    </xsd:element>
    <xsd:element name="TrainCaster" ma:index="9" nillable="true" ma:displayName="TrainCaster Trainings" ma:description="List the titles of TrainCaster training(s) that are associated with policies/procedures." ma:internalName="TrainCast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ce0c3-bb4c-46d9-8b7c-61eef4e9f1a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1" ma:displayName="Policy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AC94F-FFFE-4961-9C47-78FBC1F6A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2A1D5-5E96-4E61-A5FE-D1F36B78C7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2B866B-3192-42D2-8EF6-E15D990D5FA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09ce0c3-bb4c-46d9-8b7c-61eef4e9f1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8951b17-7cb0-4ff1-8f30-3936c817cf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373F09-7257-45EA-8AE0-71545DC6C24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D8B392-0E0D-4FF2-9F60-D743D38A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951b17-7cb0-4ff1-8f30-3936c817cf04"/>
    <ds:schemaRef ds:uri="709ce0c3-bb4c-46d9-8b7c-61eef4e9f1a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header</Template>
  <TotalTime>9</TotalTime>
  <Pages>1</Pages>
  <Words>250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Language Learner (ELL) Education</vt:lpstr>
    </vt:vector>
  </TitlesOfParts>
  <Company/>
  <LinksUpToDate>false</LinksUpToDate>
  <CharactersWithSpaces>2131</CharactersWithSpaces>
  <SharedDoc>false</SharedDoc>
  <HLinks>
    <vt:vector size="18" baseType="variant">
      <vt:variant>
        <vt:i4>524306</vt:i4>
      </vt:variant>
      <vt:variant>
        <vt:i4>9</vt:i4>
      </vt:variant>
      <vt:variant>
        <vt:i4>0</vt:i4>
      </vt:variant>
      <vt:variant>
        <vt:i4>5</vt:i4>
      </vt:variant>
      <vt:variant>
        <vt:lpwstr>http://djcnamsp1/Policies and Procedures/404.docx</vt:lpwstr>
      </vt:variant>
      <vt:variant>
        <vt:lpwstr/>
      </vt:variant>
      <vt:variant>
        <vt:i4>4522000</vt:i4>
      </vt:variant>
      <vt:variant>
        <vt:i4>6</vt:i4>
      </vt:variant>
      <vt:variant>
        <vt:i4>0</vt:i4>
      </vt:variant>
      <vt:variant>
        <vt:i4>5</vt:i4>
      </vt:variant>
      <vt:variant>
        <vt:lpwstr>http://www.sde.idaho.gov/el-migrant/el/index.html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http://djcnamsp1/Glossary of Terms  Acronyms/Glossary of Terms and Acronyms.doc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Learner (ELL) Education</dc:title>
  <dc:subject> </dc:subject>
  <dc:creator>Educational Services</dc:creator>
  <cp:keywords/>
  <dc:description/>
  <cp:lastModifiedBy>Estela Cabrera</cp:lastModifiedBy>
  <cp:revision>3</cp:revision>
  <cp:lastPrinted>2022-06-21T17:59:00Z</cp:lastPrinted>
  <dcterms:created xsi:type="dcterms:W3CDTF">2022-07-14T20:17:00Z</dcterms:created>
  <dcterms:modified xsi:type="dcterms:W3CDTF">2022-07-14T20:30:00Z</dcterms:modified>
  <cp:category>Educational Services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>/Policies and Procedures</vt:lpwstr>
  </property>
  <property fmtid="{D5CDD505-2E9C-101B-9397-08002B2CF9AE}" pid="4" name="_dlc_DocId">
    <vt:lpwstr>ZZYNW5SPWC7U-1595563538-1223</vt:lpwstr>
  </property>
  <property fmtid="{D5CDD505-2E9C-101B-9397-08002B2CF9AE}" pid="5" name="_dlc_DocIdItemGuid">
    <vt:lpwstr>c0f64133-86ea-4408-b457-52ad9c47fcaf</vt:lpwstr>
  </property>
  <property fmtid="{D5CDD505-2E9C-101B-9397-08002B2CF9AE}" pid="6" name="_dlc_DocIdUrl">
    <vt:lpwstr>http://djcnamsp1/_layouts/15/DocIdRedir.aspx?ID=ZZYNW5SPWC7U-1595563538-1223, ZZYNW5SPWC7U-1595563538-1223</vt:lpwstr>
  </property>
  <property fmtid="{D5CDD505-2E9C-101B-9397-08002B2CF9AE}" pid="7" name="Last Revised Date">
    <vt:lpwstr>2004-06-30T00:00:00Z</vt:lpwstr>
  </property>
  <property fmtid="{D5CDD505-2E9C-101B-9397-08002B2CF9AE}" pid="8" name="Reviewed Data">
    <vt:lpwstr>2004-06-30T00:00:00Z</vt:lpwstr>
  </property>
  <property fmtid="{D5CDD505-2E9C-101B-9397-08002B2CF9AE}" pid="9" name="Public Website">
    <vt:lpwstr>No</vt:lpwstr>
  </property>
  <property fmtid="{D5CDD505-2E9C-101B-9397-08002B2CF9AE}" pid="10" name="Policy Category">
    <vt:lpwstr>Educational Services</vt:lpwstr>
  </property>
  <property fmtid="{D5CDD505-2E9C-101B-9397-08002B2CF9AE}" pid="11" name="Comment (whats different from last version)">
    <vt:lpwstr>none</vt:lpwstr>
  </property>
  <property fmtid="{D5CDD505-2E9C-101B-9397-08002B2CF9AE}" pid="12" name="Policy Type">
    <vt:lpwstr>Institutional</vt:lpwstr>
  </property>
  <property fmtid="{D5CDD505-2E9C-101B-9397-08002B2CF9AE}" pid="13" name="Posted Date">
    <vt:lpwstr>2016-03-02T00:00:00Z</vt:lpwstr>
  </property>
  <property fmtid="{D5CDD505-2E9C-101B-9397-08002B2CF9AE}" pid="14" name="Staff Notification Date">
    <vt:lpwstr>2016-03-02T00:00:00Z</vt:lpwstr>
  </property>
  <property fmtid="{D5CDD505-2E9C-101B-9397-08002B2CF9AE}" pid="15" name="IconOverlay">
    <vt:lpwstr/>
  </property>
  <property fmtid="{D5CDD505-2E9C-101B-9397-08002B2CF9AE}" pid="16" name="Notes0">
    <vt:lpwstr/>
  </property>
  <property fmtid="{D5CDD505-2E9C-101B-9397-08002B2CF9AE}" pid="17" name="ecm_ItemDeleteBlockHolders">
    <vt:lpwstr>ecm_InPlaceRecordLock</vt:lpwstr>
  </property>
  <property fmtid="{D5CDD505-2E9C-101B-9397-08002B2CF9AE}" pid="18" name="_vti_ItemDeclaredRecord">
    <vt:lpwstr/>
  </property>
  <property fmtid="{D5CDD505-2E9C-101B-9397-08002B2CF9AE}" pid="19" name="_vti_ItemHoldRecordStatus">
    <vt:lpwstr/>
  </property>
  <property fmtid="{D5CDD505-2E9C-101B-9397-08002B2CF9AE}" pid="20" name="ecm_RecordRestrictions">
    <vt:lpwstr>BlockDelete, BlockEdit</vt:lpwstr>
  </property>
  <property fmtid="{D5CDD505-2E9C-101B-9397-08002B2CF9AE}" pid="21" name="ecm_ItemLockHolders">
    <vt:lpwstr>ecm_InPlaceRecordLock</vt:lpwstr>
  </property>
  <property fmtid="{D5CDD505-2E9C-101B-9397-08002B2CF9AE}" pid="22" name="TrainCaster">
    <vt:lpwstr/>
  </property>
  <property fmtid="{D5CDD505-2E9C-101B-9397-08002B2CF9AE}" pid="23" name="ContentTypeId">
    <vt:lpwstr>0x010100550DC739844BC84399A80ADA593B41CF</vt:lpwstr>
  </property>
  <property fmtid="{D5CDD505-2E9C-101B-9397-08002B2CF9AE}" pid="24" name="Order">
    <vt:r8>124100</vt:r8>
  </property>
  <property fmtid="{D5CDD505-2E9C-101B-9397-08002B2CF9AE}" pid="25" name="xd_ProgID">
    <vt:lpwstr/>
  </property>
  <property fmtid="{D5CDD505-2E9C-101B-9397-08002B2CF9AE}" pid="26" name="TemplateUrl">
    <vt:lpwstr/>
  </property>
  <property fmtid="{D5CDD505-2E9C-101B-9397-08002B2CF9AE}" pid="27" name="_CopySource">
    <vt:lpwstr>http://djcnamsp1/IPPS/2019 Meeting Information/September 2019/514 English Learner Services Clean.docx</vt:lpwstr>
  </property>
</Properties>
</file>